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D13A60" w14:paraId="72777249" w14:textId="77777777" w:rsidTr="0A0D9554">
        <w:trPr>
          <w:trHeight w:val="413"/>
        </w:trPr>
        <w:tc>
          <w:tcPr>
            <w:tcW w:w="9498" w:type="dxa"/>
            <w:gridSpan w:val="3"/>
          </w:tcPr>
          <w:p w14:paraId="7C054D67" w14:textId="6AC7ECD3" w:rsidR="002B21C3" w:rsidRPr="00D13A60" w:rsidRDefault="00174203" w:rsidP="000A4B72">
            <w:pPr>
              <w:tabs>
                <w:tab w:val="left" w:pos="1418"/>
              </w:tabs>
              <w:rPr>
                <w:rFonts w:ascii="Lato" w:hAnsi="Lato" w:cs="Arial"/>
                <w:sz w:val="22"/>
                <w:szCs w:val="22"/>
                <w:lang w:eastAsia="en-GB"/>
              </w:rPr>
            </w:pPr>
            <w:r w:rsidRPr="00D13A60">
              <w:rPr>
                <w:rFonts w:ascii="Lato" w:hAnsi="Lato" w:cs="Arial"/>
                <w:b/>
                <w:sz w:val="22"/>
                <w:szCs w:val="22"/>
              </w:rPr>
              <w:t xml:space="preserve">TITLE: </w:t>
            </w:r>
            <w:r w:rsidR="000F0308" w:rsidRPr="000F0308">
              <w:rPr>
                <w:rFonts w:ascii="Lato" w:hAnsi="Lato" w:cs="Arial"/>
                <w:sz w:val="22"/>
                <w:szCs w:val="22"/>
                <w:lang w:eastAsia="en-GB"/>
              </w:rPr>
              <w:t>Consultant -</w:t>
            </w:r>
            <w:r w:rsidR="00EF33BF" w:rsidRPr="00D13A60">
              <w:rPr>
                <w:rFonts w:ascii="Lato" w:hAnsi="Lato" w:cs="Arial"/>
                <w:sz w:val="22"/>
                <w:szCs w:val="22"/>
                <w:lang w:eastAsia="en-GB"/>
              </w:rPr>
              <w:t> </w:t>
            </w:r>
            <w:r w:rsidR="00B56A55" w:rsidRPr="00D13A60">
              <w:rPr>
                <w:rFonts w:ascii="Lato" w:hAnsi="Lato" w:cs="Arial"/>
                <w:sz w:val="22"/>
                <w:szCs w:val="22"/>
                <w:lang w:eastAsia="en-GB"/>
              </w:rPr>
              <w:t>Arabic</w:t>
            </w:r>
            <w:r w:rsidR="00D74E77" w:rsidRPr="00D13A60">
              <w:rPr>
                <w:rFonts w:ascii="Lato" w:hAnsi="Lato" w:cs="Arial"/>
                <w:sz w:val="22"/>
                <w:szCs w:val="22"/>
                <w:lang w:eastAsia="en-GB"/>
              </w:rPr>
              <w:t xml:space="preserve"> Language Lead</w:t>
            </w:r>
          </w:p>
        </w:tc>
      </w:tr>
      <w:tr w:rsidR="00174203" w:rsidRPr="00D13A60" w14:paraId="6EE9053A" w14:textId="77777777" w:rsidTr="0A0D9554">
        <w:trPr>
          <w:trHeight w:val="404"/>
        </w:trPr>
        <w:tc>
          <w:tcPr>
            <w:tcW w:w="4253" w:type="dxa"/>
            <w:tcBorders>
              <w:bottom w:val="single" w:sz="4" w:space="0" w:color="auto"/>
            </w:tcBorders>
          </w:tcPr>
          <w:p w14:paraId="6B683CC0" w14:textId="77777777" w:rsidR="005B228F" w:rsidRPr="00D13A60" w:rsidRDefault="00F55B51" w:rsidP="00AE6C2A">
            <w:pPr>
              <w:tabs>
                <w:tab w:val="left" w:pos="1418"/>
              </w:tabs>
              <w:rPr>
                <w:rFonts w:ascii="Lato" w:hAnsi="Lato" w:cs="Arial"/>
                <w:b/>
                <w:sz w:val="22"/>
                <w:szCs w:val="22"/>
              </w:rPr>
            </w:pPr>
            <w:r w:rsidRPr="00D13A60">
              <w:rPr>
                <w:rFonts w:ascii="Lato" w:hAnsi="Lato" w:cs="Arial"/>
                <w:b/>
                <w:sz w:val="22"/>
                <w:szCs w:val="22"/>
              </w:rPr>
              <w:t>TEAM/PROGRAMME</w:t>
            </w:r>
            <w:r w:rsidR="00174203" w:rsidRPr="00D13A60">
              <w:rPr>
                <w:rFonts w:ascii="Lato" w:hAnsi="Lato" w:cs="Arial"/>
                <w:b/>
                <w:sz w:val="22"/>
                <w:szCs w:val="22"/>
              </w:rPr>
              <w:t xml:space="preserve">: </w:t>
            </w:r>
          </w:p>
          <w:p w14:paraId="18EF70B0" w14:textId="744951F5" w:rsidR="00EF33BF" w:rsidRPr="00D13A60" w:rsidRDefault="00FF10A6" w:rsidP="00AE6C2A">
            <w:pPr>
              <w:tabs>
                <w:tab w:val="left" w:pos="1418"/>
              </w:tabs>
              <w:rPr>
                <w:rFonts w:ascii="Lato" w:hAnsi="Lato" w:cs="Arial"/>
                <w:sz w:val="22"/>
                <w:szCs w:val="22"/>
              </w:rPr>
            </w:pPr>
            <w:r w:rsidRPr="00D13A60">
              <w:rPr>
                <w:rFonts w:ascii="Lato" w:hAnsi="Lato" w:cs="Arial"/>
                <w:sz w:val="22"/>
                <w:szCs w:val="22"/>
              </w:rPr>
              <w:t>Global Corporate</w:t>
            </w:r>
            <w:r w:rsidR="00C00285" w:rsidRPr="00D13A60">
              <w:rPr>
                <w:rFonts w:ascii="Lato" w:hAnsi="Lato" w:cs="Arial"/>
                <w:sz w:val="22"/>
                <w:szCs w:val="22"/>
              </w:rPr>
              <w:t xml:space="preserve"> Communications </w:t>
            </w:r>
          </w:p>
        </w:tc>
        <w:tc>
          <w:tcPr>
            <w:tcW w:w="5245" w:type="dxa"/>
            <w:gridSpan w:val="2"/>
            <w:tcBorders>
              <w:bottom w:val="single" w:sz="4" w:space="0" w:color="auto"/>
            </w:tcBorders>
          </w:tcPr>
          <w:p w14:paraId="34C2C8CF" w14:textId="77777777" w:rsidR="005B228F" w:rsidRPr="00D13A60" w:rsidRDefault="00F55B51" w:rsidP="00AE6C2A">
            <w:pPr>
              <w:tabs>
                <w:tab w:val="left" w:pos="1693"/>
              </w:tabs>
              <w:rPr>
                <w:rFonts w:ascii="Lato" w:hAnsi="Lato" w:cs="Arial"/>
                <w:b/>
                <w:sz w:val="22"/>
                <w:szCs w:val="22"/>
              </w:rPr>
            </w:pPr>
            <w:r w:rsidRPr="00D13A60">
              <w:rPr>
                <w:rFonts w:ascii="Lato" w:hAnsi="Lato" w:cs="Arial"/>
                <w:b/>
                <w:sz w:val="22"/>
                <w:szCs w:val="22"/>
              </w:rPr>
              <w:t>LOCATION</w:t>
            </w:r>
            <w:r w:rsidR="00174203" w:rsidRPr="00D13A60">
              <w:rPr>
                <w:rFonts w:ascii="Lato" w:hAnsi="Lato" w:cs="Arial"/>
                <w:b/>
                <w:sz w:val="22"/>
                <w:szCs w:val="22"/>
              </w:rPr>
              <w:t xml:space="preserve">: </w:t>
            </w:r>
          </w:p>
          <w:p w14:paraId="2F9E81DF" w14:textId="137AA0B1" w:rsidR="00174203" w:rsidRPr="00D13A60" w:rsidRDefault="0057000C" w:rsidP="00AE6C2A">
            <w:pPr>
              <w:tabs>
                <w:tab w:val="left" w:pos="1693"/>
              </w:tabs>
              <w:rPr>
                <w:rFonts w:ascii="Lato" w:hAnsi="Lato" w:cs="Arial"/>
                <w:sz w:val="22"/>
                <w:szCs w:val="22"/>
              </w:rPr>
            </w:pPr>
            <w:r w:rsidRPr="00D13A60">
              <w:rPr>
                <w:rFonts w:ascii="Lato" w:hAnsi="Lato" w:cs="Arial"/>
                <w:sz w:val="22"/>
                <w:szCs w:val="22"/>
              </w:rPr>
              <w:t>Home-based</w:t>
            </w:r>
            <w:r w:rsidR="006F377E" w:rsidRPr="00D13A60">
              <w:rPr>
                <w:rFonts w:ascii="Lato" w:hAnsi="Lato" w:cs="Arial"/>
                <w:sz w:val="22"/>
                <w:szCs w:val="22"/>
              </w:rPr>
              <w:t>, preferably</w:t>
            </w:r>
            <w:r w:rsidRPr="00D13A60">
              <w:rPr>
                <w:rFonts w:ascii="Lato" w:hAnsi="Lato" w:cs="Arial"/>
                <w:sz w:val="22"/>
                <w:szCs w:val="22"/>
              </w:rPr>
              <w:t xml:space="preserve"> in Middle East, North Africa and Eastern Europe (MENAEE)</w:t>
            </w:r>
          </w:p>
        </w:tc>
      </w:tr>
      <w:tr w:rsidR="00174203" w:rsidRPr="00D13A60" w14:paraId="02F675A1" w14:textId="77777777" w:rsidTr="0A0D9554">
        <w:trPr>
          <w:trHeight w:val="425"/>
        </w:trPr>
        <w:tc>
          <w:tcPr>
            <w:tcW w:w="4253" w:type="dxa"/>
            <w:tcBorders>
              <w:bottom w:val="single" w:sz="4" w:space="0" w:color="auto"/>
            </w:tcBorders>
          </w:tcPr>
          <w:p w14:paraId="7C7A6B44" w14:textId="499DD42A" w:rsidR="00B76D38" w:rsidRPr="00D13A60" w:rsidRDefault="00EF33BF" w:rsidP="00B76D38">
            <w:pPr>
              <w:tabs>
                <w:tab w:val="left" w:pos="1134"/>
              </w:tabs>
              <w:rPr>
                <w:rFonts w:ascii="Lato" w:hAnsi="Lato" w:cs="Arial"/>
                <w:sz w:val="22"/>
                <w:szCs w:val="22"/>
              </w:rPr>
            </w:pPr>
            <w:r w:rsidRPr="00D13A60">
              <w:rPr>
                <w:rFonts w:ascii="Lato" w:hAnsi="Lato" w:cs="Arial"/>
                <w:b/>
                <w:sz w:val="22"/>
                <w:szCs w:val="22"/>
              </w:rPr>
              <w:t>GRADE</w:t>
            </w:r>
            <w:r w:rsidR="00F55B51" w:rsidRPr="00D13A60">
              <w:rPr>
                <w:rFonts w:ascii="Lato" w:hAnsi="Lato" w:cs="Arial"/>
                <w:sz w:val="22"/>
                <w:szCs w:val="22"/>
              </w:rPr>
              <w:t xml:space="preserve">: </w:t>
            </w:r>
            <w:r w:rsidR="00D13A60">
              <w:rPr>
                <w:rFonts w:ascii="Lato" w:hAnsi="Lato" w:cs="Arial"/>
                <w:sz w:val="22"/>
                <w:szCs w:val="22"/>
              </w:rPr>
              <w:t>TBC</w:t>
            </w:r>
          </w:p>
          <w:p w14:paraId="7F7210CD" w14:textId="77777777" w:rsidR="00F55B51" w:rsidRPr="00D13A60" w:rsidRDefault="00F55B51" w:rsidP="00855EA4">
            <w:pPr>
              <w:tabs>
                <w:tab w:val="left" w:pos="1134"/>
              </w:tabs>
              <w:rPr>
                <w:rFonts w:ascii="Lato" w:hAnsi="Lato" w:cs="Arial"/>
                <w:sz w:val="22"/>
                <w:szCs w:val="22"/>
              </w:rPr>
            </w:pPr>
          </w:p>
        </w:tc>
        <w:tc>
          <w:tcPr>
            <w:tcW w:w="5245" w:type="dxa"/>
            <w:gridSpan w:val="2"/>
            <w:tcBorders>
              <w:bottom w:val="single" w:sz="4" w:space="0" w:color="auto"/>
            </w:tcBorders>
          </w:tcPr>
          <w:p w14:paraId="55FB877A" w14:textId="396223F8" w:rsidR="00624CD4" w:rsidRPr="00D13A60" w:rsidRDefault="00B82676" w:rsidP="00AE6C2A">
            <w:pPr>
              <w:tabs>
                <w:tab w:val="left" w:pos="984"/>
              </w:tabs>
              <w:rPr>
                <w:rFonts w:ascii="Lato" w:hAnsi="Lato" w:cs="Arial"/>
                <w:b/>
                <w:sz w:val="22"/>
                <w:szCs w:val="22"/>
              </w:rPr>
            </w:pPr>
            <w:r w:rsidRPr="00D13A60">
              <w:rPr>
                <w:rFonts w:ascii="Lato" w:hAnsi="Lato" w:cs="Arial"/>
                <w:b/>
                <w:sz w:val="22"/>
                <w:szCs w:val="22"/>
              </w:rPr>
              <w:t>CONTRACT LENGTH</w:t>
            </w:r>
            <w:r w:rsidR="00624CD4" w:rsidRPr="00D13A60">
              <w:rPr>
                <w:rFonts w:ascii="Lato" w:hAnsi="Lato" w:cs="Arial"/>
                <w:b/>
                <w:sz w:val="22"/>
                <w:szCs w:val="22"/>
              </w:rPr>
              <w:t>:</w:t>
            </w:r>
          </w:p>
          <w:p w14:paraId="01E9D754" w14:textId="210D970A" w:rsidR="00267F7F" w:rsidRPr="00D13A60" w:rsidRDefault="00FA7259" w:rsidP="003379F9">
            <w:pPr>
              <w:tabs>
                <w:tab w:val="left" w:pos="984"/>
              </w:tabs>
              <w:rPr>
                <w:rFonts w:ascii="Lato" w:hAnsi="Lato" w:cs="Arial"/>
                <w:b/>
                <w:i/>
                <w:color w:val="808080"/>
                <w:sz w:val="22"/>
                <w:szCs w:val="22"/>
              </w:rPr>
            </w:pPr>
            <w:r w:rsidRPr="00D13A60">
              <w:rPr>
                <w:rFonts w:ascii="Lato" w:hAnsi="Lato" w:cs="Arial"/>
                <w:bCs/>
                <w:sz w:val="22"/>
                <w:szCs w:val="22"/>
              </w:rPr>
              <w:t>6</w:t>
            </w:r>
            <w:r w:rsidR="00823284" w:rsidRPr="00D13A60">
              <w:rPr>
                <w:rFonts w:ascii="Lato" w:hAnsi="Lato" w:cs="Arial"/>
                <w:bCs/>
                <w:sz w:val="22"/>
                <w:szCs w:val="22"/>
              </w:rPr>
              <w:t xml:space="preserve"> </w:t>
            </w:r>
            <w:r w:rsidR="00ED3F12" w:rsidRPr="00D13A60">
              <w:rPr>
                <w:rFonts w:ascii="Lato" w:hAnsi="Lato" w:cs="Arial"/>
                <w:bCs/>
                <w:sz w:val="22"/>
                <w:szCs w:val="22"/>
              </w:rPr>
              <w:t>month</w:t>
            </w:r>
            <w:r w:rsidR="00823284" w:rsidRPr="00D13A60">
              <w:rPr>
                <w:rFonts w:ascii="Lato" w:hAnsi="Lato" w:cs="Arial"/>
                <w:bCs/>
                <w:sz w:val="22"/>
                <w:szCs w:val="22"/>
              </w:rPr>
              <w:t>s</w:t>
            </w:r>
            <w:r w:rsidR="003379F9" w:rsidRPr="00D13A60">
              <w:rPr>
                <w:rFonts w:ascii="Lato" w:hAnsi="Lato" w:cs="Arial"/>
                <w:bCs/>
                <w:sz w:val="22"/>
                <w:szCs w:val="22"/>
              </w:rPr>
              <w:t xml:space="preserve">, </w:t>
            </w:r>
            <w:r w:rsidR="00462971" w:rsidRPr="00D13A60">
              <w:rPr>
                <w:rFonts w:ascii="Lato" w:hAnsi="Lato" w:cs="Arial"/>
                <w:bCs/>
                <w:sz w:val="22"/>
                <w:szCs w:val="22"/>
              </w:rPr>
              <w:t>3 days per week</w:t>
            </w:r>
            <w:r w:rsidR="003379F9" w:rsidRPr="00D13A60">
              <w:rPr>
                <w:rFonts w:ascii="Lato" w:hAnsi="Lato" w:cs="Arial"/>
                <w:bCs/>
                <w:sz w:val="22"/>
                <w:szCs w:val="22"/>
              </w:rPr>
              <w:t xml:space="preserve"> </w:t>
            </w:r>
            <w:r w:rsidR="00F222F5" w:rsidRPr="00D13A60">
              <w:rPr>
                <w:rFonts w:ascii="Lato" w:hAnsi="Lato" w:cs="Arial"/>
                <w:bCs/>
                <w:sz w:val="22"/>
                <w:szCs w:val="22"/>
              </w:rPr>
              <w:t>(</w:t>
            </w:r>
            <w:r w:rsidR="00ED3F12" w:rsidRPr="00D13A60">
              <w:rPr>
                <w:rFonts w:ascii="Lato" w:hAnsi="Lato" w:cs="Arial"/>
                <w:bCs/>
                <w:sz w:val="22"/>
                <w:szCs w:val="22"/>
              </w:rPr>
              <w:t>with possibility of extension</w:t>
            </w:r>
            <w:r w:rsidR="00F222F5" w:rsidRPr="00D13A60">
              <w:rPr>
                <w:rFonts w:ascii="Lato" w:hAnsi="Lato" w:cs="Arial"/>
                <w:bCs/>
                <w:sz w:val="22"/>
                <w:szCs w:val="22"/>
              </w:rPr>
              <w:t>)</w:t>
            </w:r>
          </w:p>
        </w:tc>
      </w:tr>
      <w:tr w:rsidR="00770638" w:rsidRPr="00D13A60" w14:paraId="13E5C3D4" w14:textId="77777777" w:rsidTr="0A0D9554">
        <w:trPr>
          <w:trHeight w:val="425"/>
        </w:trPr>
        <w:tc>
          <w:tcPr>
            <w:tcW w:w="9498" w:type="dxa"/>
            <w:gridSpan w:val="3"/>
            <w:tcBorders>
              <w:bottom w:val="single" w:sz="4" w:space="0" w:color="auto"/>
            </w:tcBorders>
          </w:tcPr>
          <w:p w14:paraId="440B593D" w14:textId="77777777" w:rsidR="00770638" w:rsidRPr="00D13A60" w:rsidRDefault="00770638" w:rsidP="00AE6C2A">
            <w:pPr>
              <w:tabs>
                <w:tab w:val="left" w:pos="984"/>
              </w:tabs>
              <w:rPr>
                <w:rFonts w:ascii="Lato" w:hAnsi="Lato" w:cs="Arial"/>
                <w:b/>
                <w:sz w:val="22"/>
                <w:szCs w:val="22"/>
              </w:rPr>
            </w:pPr>
            <w:r w:rsidRPr="00D13A60">
              <w:rPr>
                <w:rFonts w:ascii="Lato" w:hAnsi="Lato" w:cs="Arial"/>
                <w:b/>
                <w:sz w:val="22"/>
                <w:szCs w:val="22"/>
              </w:rPr>
              <w:t xml:space="preserve">CHILD SAFEGUARDING: </w:t>
            </w:r>
          </w:p>
          <w:p w14:paraId="026B4908" w14:textId="77777777" w:rsidR="002117FC" w:rsidRPr="00D13A60" w:rsidRDefault="00B82676" w:rsidP="00AE6C2A">
            <w:pPr>
              <w:tabs>
                <w:tab w:val="left" w:pos="984"/>
              </w:tabs>
              <w:rPr>
                <w:rFonts w:ascii="Lato" w:hAnsi="Lato" w:cs="Arial"/>
                <w:sz w:val="22"/>
                <w:szCs w:val="22"/>
              </w:rPr>
            </w:pPr>
            <w:r w:rsidRPr="00D13A60">
              <w:rPr>
                <w:rFonts w:ascii="Lato" w:hAnsi="Lato" w:cs="Arial"/>
                <w:sz w:val="22"/>
                <w:szCs w:val="22"/>
                <w:lang w:val="en-US"/>
              </w:rPr>
              <w:t>Level 1:  A basic criminal record background (DBS) check is required/equivalent police record check</w:t>
            </w:r>
            <w:r w:rsidRPr="00D13A60">
              <w:rPr>
                <w:rFonts w:ascii="Lato" w:hAnsi="Lato" w:cs="Arial"/>
                <w:sz w:val="22"/>
                <w:szCs w:val="22"/>
              </w:rPr>
              <w:t xml:space="preserve"> </w:t>
            </w:r>
          </w:p>
          <w:p w14:paraId="68DD7BDD" w14:textId="77777777" w:rsidR="00B82676" w:rsidRPr="00D13A60" w:rsidRDefault="00B82676" w:rsidP="00AE6C2A">
            <w:pPr>
              <w:tabs>
                <w:tab w:val="left" w:pos="984"/>
              </w:tabs>
              <w:rPr>
                <w:rFonts w:ascii="Lato" w:hAnsi="Lato" w:cs="Arial"/>
                <w:sz w:val="22"/>
                <w:szCs w:val="22"/>
              </w:rPr>
            </w:pPr>
          </w:p>
        </w:tc>
      </w:tr>
      <w:tr w:rsidR="00174203" w:rsidRPr="00D13A60" w14:paraId="18428B7B" w14:textId="77777777" w:rsidTr="0A0D9554">
        <w:trPr>
          <w:trHeight w:val="1412"/>
        </w:trPr>
        <w:tc>
          <w:tcPr>
            <w:tcW w:w="9498" w:type="dxa"/>
            <w:gridSpan w:val="3"/>
          </w:tcPr>
          <w:p w14:paraId="70964DC4" w14:textId="77777777" w:rsidR="00526937" w:rsidRPr="00D13A60" w:rsidRDefault="002B21C3" w:rsidP="006F377E">
            <w:pPr>
              <w:tabs>
                <w:tab w:val="left" w:pos="2410"/>
              </w:tabs>
              <w:snapToGrid w:val="0"/>
              <w:rPr>
                <w:rFonts w:ascii="Lato" w:hAnsi="Lato" w:cs="Arial"/>
                <w:b/>
                <w:sz w:val="22"/>
                <w:szCs w:val="22"/>
              </w:rPr>
            </w:pPr>
            <w:r w:rsidRPr="00D13A60">
              <w:rPr>
                <w:rFonts w:ascii="Lato" w:hAnsi="Lato" w:cs="Arial"/>
                <w:b/>
                <w:sz w:val="22"/>
                <w:szCs w:val="22"/>
              </w:rPr>
              <w:t>ROLE</w:t>
            </w:r>
            <w:r w:rsidR="00D5085F" w:rsidRPr="00D13A60">
              <w:rPr>
                <w:rFonts w:ascii="Lato" w:hAnsi="Lato" w:cs="Arial"/>
                <w:b/>
                <w:sz w:val="22"/>
                <w:szCs w:val="22"/>
              </w:rPr>
              <w:t xml:space="preserve"> PURPOSE</w:t>
            </w:r>
            <w:r w:rsidRPr="00D13A60">
              <w:rPr>
                <w:rFonts w:ascii="Lato" w:hAnsi="Lato" w:cs="Arial"/>
                <w:b/>
                <w:sz w:val="22"/>
                <w:szCs w:val="22"/>
              </w:rPr>
              <w:t>:</w:t>
            </w:r>
            <w:r w:rsidR="00984B86" w:rsidRPr="00D13A60">
              <w:rPr>
                <w:rFonts w:ascii="Lato" w:hAnsi="Lato" w:cs="Arial"/>
                <w:b/>
                <w:sz w:val="22"/>
                <w:szCs w:val="22"/>
              </w:rPr>
              <w:t xml:space="preserve"> </w:t>
            </w:r>
          </w:p>
          <w:p w14:paraId="5132496B" w14:textId="77777777" w:rsidR="00F172CB" w:rsidRPr="00D13A60" w:rsidRDefault="00F172CB" w:rsidP="00CC7B96">
            <w:pPr>
              <w:pStyle w:val="paragraph"/>
              <w:spacing w:before="0" w:beforeAutospacing="0" w:after="0" w:afterAutospacing="0"/>
              <w:textAlignment w:val="baseline"/>
              <w:rPr>
                <w:rStyle w:val="normaltextrun"/>
                <w:rFonts w:ascii="Lato" w:hAnsi="Lato"/>
                <w:sz w:val="22"/>
                <w:szCs w:val="22"/>
                <w:lang w:val="en-GB"/>
              </w:rPr>
            </w:pPr>
            <w:r w:rsidRPr="00D13A60">
              <w:rPr>
                <w:rStyle w:val="normaltextrun"/>
                <w:rFonts w:ascii="Lato" w:hAnsi="Lato" w:cs="Segoe UI"/>
                <w:color w:val="000000"/>
                <w:sz w:val="22"/>
                <w:szCs w:val="22"/>
                <w:lang w:val="en-GB"/>
              </w:rPr>
              <w:t xml:space="preserve">Save the Children is the world’s first, and largest, independent children’s rights organisation. Our founder, Eglantyne Jebb, wrote the first draft for 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w:t>
            </w:r>
            <w:bookmarkStart w:id="0" w:name="_GoBack"/>
            <w:bookmarkEnd w:id="0"/>
            <w:r w:rsidRPr="00D13A60">
              <w:rPr>
                <w:rStyle w:val="normaltextrun"/>
                <w:rFonts w:ascii="Lato" w:hAnsi="Lato" w:cs="Segoe UI"/>
                <w:color w:val="000000"/>
                <w:sz w:val="22"/>
                <w:szCs w:val="22"/>
                <w:lang w:val="en-GB"/>
              </w:rPr>
              <w:t>can thrive, grow up healthy, educated and safe, and look forward to a future full of promise.</w:t>
            </w:r>
            <w:r w:rsidRPr="00D13A60">
              <w:rPr>
                <w:rStyle w:val="normaltextrun"/>
                <w:rFonts w:ascii="Lato" w:hAnsi="Lato"/>
                <w:sz w:val="22"/>
                <w:szCs w:val="22"/>
                <w:lang w:val="en-GB"/>
              </w:rPr>
              <w:t> </w:t>
            </w:r>
          </w:p>
          <w:p w14:paraId="11377965" w14:textId="77777777" w:rsidR="00F172CB" w:rsidRPr="00D13A60" w:rsidRDefault="00F172CB" w:rsidP="00CC7B96">
            <w:pPr>
              <w:pStyle w:val="paragraph"/>
              <w:spacing w:before="0" w:beforeAutospacing="0" w:after="0" w:afterAutospacing="0"/>
              <w:textAlignment w:val="baseline"/>
              <w:rPr>
                <w:rStyle w:val="normaltextrun"/>
                <w:rFonts w:ascii="Lato" w:hAnsi="Lato"/>
                <w:sz w:val="22"/>
                <w:szCs w:val="22"/>
                <w:lang w:val="en-GB"/>
              </w:rPr>
            </w:pPr>
            <w:r w:rsidRPr="00D13A60">
              <w:rPr>
                <w:rStyle w:val="normaltextrun"/>
                <w:rFonts w:ascii="Lato" w:hAnsi="Lato" w:cs="Segoe UI"/>
                <w:color w:val="000000"/>
                <w:sz w:val="22"/>
                <w:szCs w:val="22"/>
                <w:lang w:val="en-GB"/>
              </w:rPr>
              <w:t> </w:t>
            </w:r>
            <w:r w:rsidRPr="00D13A60">
              <w:rPr>
                <w:rStyle w:val="normaltextrun"/>
                <w:rFonts w:ascii="Lato" w:hAnsi="Lato"/>
                <w:sz w:val="22"/>
                <w:szCs w:val="22"/>
                <w:lang w:val="en-GB"/>
              </w:rPr>
              <w:t> </w:t>
            </w:r>
          </w:p>
          <w:p w14:paraId="1838E445" w14:textId="77777777" w:rsidR="00F172CB" w:rsidRPr="00D13A60" w:rsidRDefault="00F172CB" w:rsidP="00CC7B96">
            <w:pPr>
              <w:pStyle w:val="paragraph"/>
              <w:spacing w:before="0" w:beforeAutospacing="0" w:after="0" w:afterAutospacing="0"/>
              <w:textAlignment w:val="baseline"/>
              <w:rPr>
                <w:rStyle w:val="normaltextrun"/>
                <w:rFonts w:ascii="Lato" w:hAnsi="Lato"/>
                <w:sz w:val="22"/>
                <w:szCs w:val="22"/>
                <w:lang w:val="en-GB"/>
              </w:rPr>
            </w:pPr>
            <w:r w:rsidRPr="00D13A60">
              <w:rPr>
                <w:rStyle w:val="normaltextrun"/>
                <w:rFonts w:ascii="Lato" w:hAnsi="Lato" w:cs="Segoe UI"/>
                <w:color w:val="000000"/>
                <w:sz w:val="22"/>
                <w:szCs w:val="22"/>
                <w:lang w:val="en-GB"/>
              </w:rPr>
              <w:t>Our ambition for 2030 is to create a world in which all children:</w:t>
            </w:r>
            <w:r w:rsidRPr="00D13A60">
              <w:rPr>
                <w:rStyle w:val="normaltextrun"/>
                <w:rFonts w:ascii="Lato" w:hAnsi="Lato"/>
                <w:sz w:val="22"/>
                <w:szCs w:val="22"/>
                <w:lang w:val="en-GB"/>
              </w:rPr>
              <w:t> </w:t>
            </w:r>
          </w:p>
          <w:p w14:paraId="5999F6F8" w14:textId="77777777" w:rsidR="00F172CB" w:rsidRPr="00D13A60" w:rsidRDefault="00F172CB" w:rsidP="00833ADE">
            <w:pPr>
              <w:pStyle w:val="paragraph"/>
              <w:numPr>
                <w:ilvl w:val="0"/>
                <w:numId w:val="38"/>
              </w:numPr>
              <w:spacing w:before="0" w:beforeAutospacing="0" w:after="0" w:afterAutospacing="0"/>
              <w:textAlignment w:val="baseline"/>
              <w:rPr>
                <w:rStyle w:val="normaltextrun"/>
                <w:rFonts w:ascii="Lato" w:hAnsi="Lato"/>
                <w:sz w:val="22"/>
                <w:szCs w:val="22"/>
                <w:lang w:val="en-GB"/>
              </w:rPr>
            </w:pPr>
            <w:r w:rsidRPr="00D13A60">
              <w:rPr>
                <w:rStyle w:val="normaltextrun"/>
                <w:rFonts w:ascii="Lato" w:hAnsi="Lato" w:cs="Segoe UI"/>
                <w:b/>
                <w:bCs/>
                <w:color w:val="000000"/>
                <w:sz w:val="22"/>
                <w:szCs w:val="22"/>
                <w:lang w:val="en-GB"/>
              </w:rPr>
              <w:t>Survive:</w:t>
            </w:r>
            <w:r w:rsidRPr="00D13A60">
              <w:rPr>
                <w:rStyle w:val="normaltextrun"/>
                <w:rFonts w:ascii="Lato" w:hAnsi="Lato" w:cs="Segoe UI"/>
                <w:color w:val="000000"/>
                <w:sz w:val="22"/>
                <w:szCs w:val="22"/>
                <w:lang w:val="en-GB"/>
              </w:rPr>
              <w:t xml:space="preserve"> No child dies from preventable causes before their fifth birthday</w:t>
            </w:r>
            <w:r w:rsidRPr="00D13A60">
              <w:rPr>
                <w:rStyle w:val="normaltextrun"/>
                <w:rFonts w:ascii="Lato" w:hAnsi="Lato"/>
                <w:sz w:val="22"/>
                <w:szCs w:val="22"/>
                <w:lang w:val="en-GB"/>
              </w:rPr>
              <w:t> </w:t>
            </w:r>
          </w:p>
          <w:p w14:paraId="02A46203" w14:textId="77777777" w:rsidR="00F172CB" w:rsidRPr="00D13A60" w:rsidRDefault="00F172CB" w:rsidP="00833ADE">
            <w:pPr>
              <w:pStyle w:val="paragraph"/>
              <w:numPr>
                <w:ilvl w:val="0"/>
                <w:numId w:val="38"/>
              </w:numPr>
              <w:spacing w:before="0" w:beforeAutospacing="0" w:after="0" w:afterAutospacing="0"/>
              <w:textAlignment w:val="baseline"/>
              <w:rPr>
                <w:rStyle w:val="normaltextrun"/>
                <w:rFonts w:ascii="Lato" w:hAnsi="Lato"/>
                <w:sz w:val="22"/>
                <w:szCs w:val="22"/>
                <w:lang w:val="en-GB"/>
              </w:rPr>
            </w:pPr>
            <w:r w:rsidRPr="00D13A60">
              <w:rPr>
                <w:rStyle w:val="normaltextrun"/>
                <w:rFonts w:ascii="Lato" w:hAnsi="Lato" w:cs="Segoe UI"/>
                <w:b/>
                <w:bCs/>
                <w:color w:val="000000"/>
                <w:sz w:val="22"/>
                <w:szCs w:val="22"/>
                <w:lang w:val="en-GB"/>
              </w:rPr>
              <w:t>Learn:</w:t>
            </w:r>
            <w:r w:rsidRPr="00D13A60">
              <w:rPr>
                <w:rStyle w:val="normaltextrun"/>
                <w:rFonts w:ascii="Lato" w:hAnsi="Lato" w:cs="Segoe UI"/>
                <w:color w:val="000000"/>
                <w:sz w:val="22"/>
                <w:szCs w:val="22"/>
                <w:lang w:val="en-GB"/>
              </w:rPr>
              <w:t xml:space="preserve"> All children learn from a quality basic education</w:t>
            </w:r>
            <w:r w:rsidRPr="00D13A60">
              <w:rPr>
                <w:rStyle w:val="normaltextrun"/>
                <w:rFonts w:ascii="Lato" w:hAnsi="Lato"/>
                <w:sz w:val="22"/>
                <w:szCs w:val="22"/>
                <w:lang w:val="en-GB"/>
              </w:rPr>
              <w:t> </w:t>
            </w:r>
          </w:p>
          <w:p w14:paraId="7750BF5D" w14:textId="77777777" w:rsidR="00F172CB" w:rsidRPr="00D13A60" w:rsidRDefault="00F172CB" w:rsidP="00833ADE">
            <w:pPr>
              <w:pStyle w:val="paragraph"/>
              <w:numPr>
                <w:ilvl w:val="0"/>
                <w:numId w:val="38"/>
              </w:numPr>
              <w:spacing w:before="0" w:beforeAutospacing="0" w:after="0" w:afterAutospacing="0"/>
              <w:textAlignment w:val="baseline"/>
              <w:rPr>
                <w:rStyle w:val="normaltextrun"/>
                <w:rFonts w:ascii="Lato" w:hAnsi="Lato"/>
                <w:sz w:val="22"/>
                <w:szCs w:val="22"/>
                <w:lang w:val="en-GB"/>
              </w:rPr>
            </w:pPr>
            <w:r w:rsidRPr="00D13A60">
              <w:rPr>
                <w:rStyle w:val="normaltextrun"/>
                <w:rFonts w:ascii="Lato" w:hAnsi="Lato" w:cs="Segoe UI"/>
                <w:b/>
                <w:bCs/>
                <w:color w:val="000000"/>
                <w:sz w:val="22"/>
                <w:szCs w:val="22"/>
                <w:lang w:val="en-GB"/>
              </w:rPr>
              <w:t>Are Protected:</w:t>
            </w:r>
            <w:r w:rsidRPr="00D13A60">
              <w:rPr>
                <w:rStyle w:val="normaltextrun"/>
                <w:rFonts w:ascii="Lato" w:hAnsi="Lato" w:cs="Segoe UI"/>
                <w:color w:val="000000"/>
                <w:sz w:val="22"/>
                <w:szCs w:val="22"/>
                <w:lang w:val="en-GB"/>
              </w:rPr>
              <w:t xml:space="preserve"> Violence against children is no longer tolerated.</w:t>
            </w:r>
            <w:r w:rsidRPr="00D13A60">
              <w:rPr>
                <w:rStyle w:val="normaltextrun"/>
                <w:rFonts w:ascii="Lato" w:hAnsi="Lato"/>
                <w:sz w:val="22"/>
                <w:szCs w:val="22"/>
                <w:lang w:val="en-GB"/>
              </w:rPr>
              <w:t> </w:t>
            </w:r>
          </w:p>
          <w:p w14:paraId="6FCA4E6B" w14:textId="77777777" w:rsidR="00F172CB" w:rsidRPr="00D13A60" w:rsidRDefault="00F172CB" w:rsidP="00CC7B96">
            <w:pPr>
              <w:pStyle w:val="paragraph"/>
              <w:spacing w:before="0" w:beforeAutospacing="0" w:after="0" w:afterAutospacing="0"/>
              <w:textAlignment w:val="baseline"/>
              <w:rPr>
                <w:rStyle w:val="normaltextrun"/>
                <w:rFonts w:ascii="Lato" w:hAnsi="Lato"/>
                <w:sz w:val="22"/>
                <w:szCs w:val="22"/>
                <w:lang w:val="en-GB"/>
              </w:rPr>
            </w:pPr>
            <w:r w:rsidRPr="00D13A60">
              <w:rPr>
                <w:rStyle w:val="normaltextrun"/>
                <w:rFonts w:ascii="Lato" w:hAnsi="Lato"/>
                <w:sz w:val="22"/>
                <w:szCs w:val="22"/>
                <w:lang w:val="en-GB"/>
              </w:rPr>
              <w:t> </w:t>
            </w:r>
          </w:p>
          <w:p w14:paraId="3F2F448D" w14:textId="77777777" w:rsidR="00F172CB" w:rsidRPr="00D13A60" w:rsidRDefault="00F172CB" w:rsidP="00CC7B96">
            <w:pPr>
              <w:pStyle w:val="paragraph"/>
              <w:spacing w:before="0" w:beforeAutospacing="0" w:after="0" w:afterAutospacing="0"/>
              <w:textAlignment w:val="baseline"/>
              <w:rPr>
                <w:rStyle w:val="normaltextrun"/>
                <w:rFonts w:ascii="Lato" w:hAnsi="Lato" w:cs="Segoe UI"/>
                <w:sz w:val="22"/>
                <w:szCs w:val="22"/>
                <w:lang w:val="en-GB"/>
              </w:rPr>
            </w:pPr>
            <w:r w:rsidRPr="00D13A60">
              <w:rPr>
                <w:rStyle w:val="normaltextrun"/>
                <w:rFonts w:ascii="Lato" w:hAnsi="Lato" w:cs="Segoe UI"/>
                <w:color w:val="000000"/>
                <w:sz w:val="22"/>
                <w:szCs w:val="22"/>
                <w:lang w:val="en-GB"/>
              </w:rPr>
              <w:t>To deliver on these 2030 breakthroughs for children, Save the Children operates in three-year strategy cycles, and has developed an ambitious strategy for 2022-24, focused on transforming and amplifying impact for and with children. </w:t>
            </w:r>
            <w:r w:rsidRPr="00D13A60">
              <w:rPr>
                <w:rStyle w:val="normaltextrun"/>
                <w:rFonts w:ascii="Lato" w:hAnsi="Lato" w:cs="Segoe UI"/>
                <w:sz w:val="22"/>
                <w:szCs w:val="22"/>
                <w:lang w:val="en-GB"/>
              </w:rPr>
              <w:t> </w:t>
            </w:r>
          </w:p>
          <w:p w14:paraId="13659B6F" w14:textId="77777777" w:rsidR="00F172CB" w:rsidRPr="00D13A60" w:rsidRDefault="00F172CB" w:rsidP="00CC7B96">
            <w:pPr>
              <w:pStyle w:val="paragraph"/>
              <w:spacing w:before="0" w:beforeAutospacing="0" w:after="0" w:afterAutospacing="0"/>
              <w:textAlignment w:val="baseline"/>
              <w:rPr>
                <w:rStyle w:val="normaltextrun"/>
                <w:rFonts w:ascii="Lato" w:hAnsi="Lato" w:cs="Segoe UI"/>
                <w:sz w:val="22"/>
                <w:szCs w:val="22"/>
                <w:lang w:val="en-GB"/>
              </w:rPr>
            </w:pPr>
            <w:r w:rsidRPr="00D13A60">
              <w:rPr>
                <w:rStyle w:val="normaltextrun"/>
                <w:rFonts w:ascii="Lato" w:hAnsi="Lato" w:cs="Segoe UI"/>
                <w:color w:val="000000"/>
                <w:sz w:val="22"/>
                <w:szCs w:val="22"/>
                <w:lang w:val="en-GB"/>
              </w:rPr>
              <w:t> </w:t>
            </w:r>
            <w:r w:rsidRPr="00D13A60">
              <w:rPr>
                <w:rStyle w:val="normaltextrun"/>
                <w:rFonts w:ascii="Lato" w:hAnsi="Lato" w:cs="Segoe UI"/>
                <w:sz w:val="22"/>
                <w:szCs w:val="22"/>
                <w:lang w:val="en-GB"/>
              </w:rPr>
              <w:t> </w:t>
            </w:r>
          </w:p>
          <w:p w14:paraId="3C08AC5E" w14:textId="7B5E0AAE" w:rsidR="00F172CB" w:rsidRPr="00D13A60" w:rsidRDefault="00F172CB" w:rsidP="00CC7B96">
            <w:pPr>
              <w:pStyle w:val="paragraph"/>
              <w:spacing w:before="0" w:beforeAutospacing="0" w:after="0" w:afterAutospacing="0"/>
              <w:textAlignment w:val="baseline"/>
              <w:rPr>
                <w:rStyle w:val="normaltextrun"/>
                <w:rFonts w:ascii="Lato" w:hAnsi="Lato" w:cs="Segoe UI"/>
                <w:sz w:val="22"/>
                <w:szCs w:val="22"/>
                <w:lang w:val="en-GB"/>
              </w:rPr>
            </w:pPr>
            <w:r w:rsidRPr="00D13A60">
              <w:rPr>
                <w:rStyle w:val="normaltextrun"/>
                <w:rFonts w:ascii="Lato" w:hAnsi="Lato" w:cs="Segoe UI"/>
                <w:color w:val="000000"/>
                <w:sz w:val="22"/>
                <w:szCs w:val="22"/>
                <w:lang w:val="en-GB"/>
              </w:rPr>
              <w:t xml:space="preserve">In the last 12 months, the climate crisis has worsened, the conflict in Ukraine has displaced millions of people and children, and the ripple effects and aftermath of the pandemic have resulted in a </w:t>
            </w:r>
            <w:r w:rsidR="001866AE" w:rsidRPr="00D13A60">
              <w:rPr>
                <w:rStyle w:val="normaltextrun"/>
                <w:rFonts w:ascii="Lato" w:hAnsi="Lato" w:cs="Segoe UI"/>
                <w:color w:val="000000"/>
                <w:sz w:val="22"/>
                <w:szCs w:val="22"/>
                <w:lang w:val="en-GB"/>
              </w:rPr>
              <w:t>cost-of-living</w:t>
            </w:r>
            <w:r w:rsidRPr="00D13A60">
              <w:rPr>
                <w:rStyle w:val="normaltextrun"/>
                <w:rFonts w:ascii="Lato" w:hAnsi="Lato" w:cs="Segoe UI"/>
                <w:color w:val="000000"/>
                <w:sz w:val="22"/>
                <w:szCs w:val="22"/>
                <w:lang w:val="en-GB"/>
              </w:rPr>
              <w:t xml:space="preserve">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r w:rsidRPr="00D13A60">
              <w:rPr>
                <w:rStyle w:val="normaltextrun"/>
                <w:rFonts w:ascii="Lato" w:hAnsi="Lato" w:cs="Segoe UI"/>
                <w:sz w:val="22"/>
                <w:szCs w:val="22"/>
                <w:lang w:val="en-GB"/>
              </w:rPr>
              <w:t> </w:t>
            </w:r>
          </w:p>
          <w:p w14:paraId="33C97115" w14:textId="77777777" w:rsidR="00F172CB" w:rsidRPr="00D13A60" w:rsidRDefault="00F172CB" w:rsidP="00CC7B96">
            <w:pPr>
              <w:pStyle w:val="paragraph"/>
              <w:spacing w:before="0" w:beforeAutospacing="0" w:after="0" w:afterAutospacing="0"/>
              <w:textAlignment w:val="baseline"/>
              <w:rPr>
                <w:rStyle w:val="normaltextrun"/>
                <w:rFonts w:ascii="Lato" w:hAnsi="Lato" w:cs="Segoe UI"/>
                <w:sz w:val="22"/>
                <w:szCs w:val="22"/>
                <w:lang w:val="en-GB"/>
              </w:rPr>
            </w:pPr>
          </w:p>
          <w:p w14:paraId="520411C9" w14:textId="4D86E984" w:rsidR="00F172CB" w:rsidRPr="00D13A60" w:rsidRDefault="00F172CB" w:rsidP="00CC7B96">
            <w:pPr>
              <w:pStyle w:val="paragraph"/>
              <w:spacing w:before="0" w:beforeAutospacing="0" w:after="0" w:afterAutospacing="0"/>
              <w:textAlignment w:val="baseline"/>
              <w:rPr>
                <w:rStyle w:val="normaltextrun"/>
                <w:rFonts w:ascii="Lato" w:hAnsi="Lato" w:cs="Segoe UI"/>
                <w:sz w:val="22"/>
                <w:szCs w:val="22"/>
                <w:lang w:val="en-GB"/>
              </w:rPr>
            </w:pPr>
            <w:r w:rsidRPr="00D13A60">
              <w:rPr>
                <w:rStyle w:val="normaltextrun"/>
                <w:rFonts w:ascii="Lato" w:hAnsi="Lato" w:cs="Segoe UI"/>
                <w:color w:val="000000"/>
                <w:sz w:val="22"/>
                <w:szCs w:val="22"/>
                <w:lang w:val="en-GB"/>
              </w:rPr>
              <w:t xml:space="preserve">The </w:t>
            </w:r>
            <w:r w:rsidR="001F6231" w:rsidRPr="00D13A60">
              <w:rPr>
                <w:rStyle w:val="normaltextrun"/>
                <w:rFonts w:ascii="Lato" w:hAnsi="Lato" w:cs="Segoe UI"/>
                <w:color w:val="000000"/>
                <w:sz w:val="22"/>
                <w:szCs w:val="22"/>
                <w:lang w:val="en-GB"/>
              </w:rPr>
              <w:t xml:space="preserve">English to </w:t>
            </w:r>
            <w:r w:rsidR="00B56A55" w:rsidRPr="00D13A60">
              <w:rPr>
                <w:rStyle w:val="normaltextrun"/>
                <w:rFonts w:ascii="Lato" w:hAnsi="Lato" w:cs="Segoe UI"/>
                <w:color w:val="000000"/>
                <w:sz w:val="22"/>
                <w:szCs w:val="22"/>
                <w:lang w:val="en-GB"/>
              </w:rPr>
              <w:t>Arabic</w:t>
            </w:r>
            <w:r w:rsidR="001F6231" w:rsidRPr="00D13A60">
              <w:rPr>
                <w:rStyle w:val="normaltextrun"/>
                <w:rFonts w:ascii="Lato" w:hAnsi="Lato" w:cs="Segoe UI"/>
                <w:color w:val="000000"/>
                <w:sz w:val="22"/>
                <w:szCs w:val="22"/>
                <w:lang w:val="en-GB"/>
              </w:rPr>
              <w:t xml:space="preserve"> </w:t>
            </w:r>
            <w:r w:rsidR="00C52D02" w:rsidRPr="00D13A60">
              <w:rPr>
                <w:rStyle w:val="normaltextrun"/>
                <w:rFonts w:ascii="Lato" w:hAnsi="Lato" w:cs="Segoe UI"/>
                <w:color w:val="000000"/>
                <w:sz w:val="22"/>
                <w:szCs w:val="22"/>
                <w:lang w:val="en-GB"/>
              </w:rPr>
              <w:t>Language Lead</w:t>
            </w:r>
            <w:r w:rsidRPr="00D13A60">
              <w:rPr>
                <w:rStyle w:val="normaltextrun"/>
                <w:rFonts w:ascii="Lato" w:hAnsi="Lato" w:cs="Segoe UI"/>
                <w:color w:val="000000"/>
                <w:sz w:val="22"/>
                <w:szCs w:val="22"/>
                <w:lang w:val="en-GB"/>
              </w:rPr>
              <w:t xml:space="preserve"> will be based in a new Global Translations Unit, which forms part of our wider Global Corporate Communications Team. This new unit is responsible for </w:t>
            </w:r>
            <w:r w:rsidRPr="00D13A60">
              <w:rPr>
                <w:rStyle w:val="normaltextrun"/>
                <w:rFonts w:ascii="Lato" w:hAnsi="Lato" w:cs="Segoe UI"/>
                <w:sz w:val="22"/>
                <w:szCs w:val="22"/>
                <w:lang w:val="en-GB"/>
              </w:rPr>
              <w:t>providing solutions to Save the Children’s linguistic needs, advising on best practice, and raising awareness of language as a key component of inclusivity and the localisation agenda.</w:t>
            </w:r>
          </w:p>
          <w:p w14:paraId="307B43A3" w14:textId="77777777" w:rsidR="00C33684" w:rsidRPr="00D13A60" w:rsidRDefault="00C33684" w:rsidP="00CC7B96">
            <w:pPr>
              <w:pStyle w:val="paragraph"/>
              <w:spacing w:before="0" w:beforeAutospacing="0" w:after="0" w:afterAutospacing="0"/>
              <w:textAlignment w:val="baseline"/>
              <w:rPr>
                <w:rStyle w:val="normaltextrun"/>
                <w:rFonts w:ascii="Lato" w:hAnsi="Lato" w:cs="Segoe UI"/>
                <w:sz w:val="22"/>
                <w:szCs w:val="22"/>
                <w:lang w:val="en-GB"/>
              </w:rPr>
            </w:pPr>
          </w:p>
          <w:p w14:paraId="0A44713A" w14:textId="36A86DBD" w:rsidR="00BF3D33" w:rsidRPr="00D13A60" w:rsidRDefault="001312D4" w:rsidP="00CC7B96">
            <w:pPr>
              <w:pStyle w:val="paragraph"/>
              <w:spacing w:before="0" w:beforeAutospacing="0" w:after="0" w:afterAutospacing="0"/>
              <w:textAlignment w:val="baseline"/>
              <w:rPr>
                <w:rStyle w:val="normaltextrun"/>
                <w:rFonts w:ascii="Lato" w:hAnsi="Lato" w:cs="Segoe UI"/>
                <w:color w:val="000000"/>
                <w:sz w:val="22"/>
                <w:szCs w:val="22"/>
                <w:lang w:val="en-GB"/>
              </w:rPr>
            </w:pPr>
            <w:r w:rsidRPr="00D13A60">
              <w:rPr>
                <w:rStyle w:val="normaltextrun"/>
                <w:rFonts w:ascii="Lato" w:hAnsi="Lato" w:cs="Segoe UI"/>
                <w:sz w:val="22"/>
                <w:szCs w:val="22"/>
                <w:lang w:val="en-GB"/>
              </w:rPr>
              <w:t xml:space="preserve">Responsibilities will include translating and proofreading </w:t>
            </w:r>
            <w:r w:rsidR="003170C6" w:rsidRPr="00D13A60">
              <w:rPr>
                <w:rStyle w:val="normaltextrun"/>
                <w:rFonts w:ascii="Lato" w:hAnsi="Lato" w:cs="Segoe UI"/>
                <w:sz w:val="22"/>
                <w:szCs w:val="22"/>
                <w:lang w:val="en-GB"/>
              </w:rPr>
              <w:t>diverse</w:t>
            </w:r>
            <w:r w:rsidRPr="00D13A60">
              <w:rPr>
                <w:rStyle w:val="normaltextrun"/>
                <w:rFonts w:ascii="Lato" w:hAnsi="Lato" w:cs="Segoe UI"/>
                <w:sz w:val="22"/>
                <w:szCs w:val="22"/>
                <w:lang w:val="en-GB"/>
              </w:rPr>
              <w:t xml:space="preserve"> documents for S</w:t>
            </w:r>
            <w:r w:rsidR="006F377E" w:rsidRPr="00D13A60">
              <w:rPr>
                <w:rStyle w:val="normaltextrun"/>
                <w:rFonts w:ascii="Lato" w:hAnsi="Lato" w:cs="Segoe UI"/>
                <w:sz w:val="22"/>
                <w:szCs w:val="22"/>
                <w:lang w:val="en-GB"/>
              </w:rPr>
              <w:t>ave the Children International</w:t>
            </w:r>
            <w:r w:rsidRPr="00D13A60">
              <w:rPr>
                <w:rStyle w:val="normaltextrun"/>
                <w:rFonts w:ascii="Lato" w:hAnsi="Lato" w:cs="Segoe UI"/>
                <w:sz w:val="22"/>
                <w:szCs w:val="22"/>
                <w:lang w:val="en-GB"/>
              </w:rPr>
              <w:t xml:space="preserve"> and the wider movement, reviewing and updating translation memories and glossaries, and sense-checking translations as required by colleagues across the organisation.</w:t>
            </w:r>
            <w:r w:rsidR="00BF3D33" w:rsidRPr="00D13A60">
              <w:rPr>
                <w:rStyle w:val="normaltextrun"/>
                <w:rFonts w:ascii="Lato" w:hAnsi="Lato" w:cs="Segoe UI"/>
                <w:sz w:val="22"/>
                <w:szCs w:val="22"/>
                <w:lang w:val="en-GB"/>
              </w:rPr>
              <w:t xml:space="preserve"> </w:t>
            </w:r>
            <w:r w:rsidRPr="00D13A60">
              <w:rPr>
                <w:rStyle w:val="normaltextrun"/>
                <w:rFonts w:ascii="Lato" w:hAnsi="Lato" w:cs="Segoe UI"/>
                <w:sz w:val="22"/>
                <w:szCs w:val="22"/>
                <w:lang w:val="en-GB"/>
              </w:rPr>
              <w:t xml:space="preserve">The </w:t>
            </w:r>
            <w:r w:rsidR="00B56A55" w:rsidRPr="00D13A60">
              <w:rPr>
                <w:rStyle w:val="normaltextrun"/>
                <w:rFonts w:ascii="Lato" w:hAnsi="Lato" w:cs="Segoe UI"/>
                <w:sz w:val="22"/>
                <w:szCs w:val="22"/>
                <w:lang w:val="en-GB"/>
              </w:rPr>
              <w:t>Arabic</w:t>
            </w:r>
            <w:r w:rsidRPr="00D13A60">
              <w:rPr>
                <w:rStyle w:val="normaltextrun"/>
                <w:rFonts w:ascii="Lato" w:hAnsi="Lato" w:cs="Segoe UI"/>
                <w:sz w:val="22"/>
                <w:szCs w:val="22"/>
                <w:lang w:val="en-GB"/>
              </w:rPr>
              <w:t xml:space="preserve"> Language Lead will </w:t>
            </w:r>
            <w:r w:rsidR="00BF1161" w:rsidRPr="00D13A60">
              <w:rPr>
                <w:rStyle w:val="normaltextrun"/>
                <w:rFonts w:ascii="Lato" w:hAnsi="Lato" w:cs="Segoe UI"/>
                <w:sz w:val="22"/>
                <w:szCs w:val="22"/>
                <w:lang w:val="en-GB"/>
              </w:rPr>
              <w:t>also</w:t>
            </w:r>
            <w:r w:rsidR="00EF7788" w:rsidRPr="00D13A60">
              <w:rPr>
                <w:rStyle w:val="normaltextrun"/>
                <w:rFonts w:ascii="Lato" w:hAnsi="Lato" w:cs="Segoe UI"/>
                <w:sz w:val="22"/>
                <w:szCs w:val="22"/>
                <w:lang w:val="en-GB"/>
              </w:rPr>
              <w:t xml:space="preserve"> </w:t>
            </w:r>
            <w:r w:rsidR="000F350D" w:rsidRPr="00D13A60">
              <w:rPr>
                <w:rStyle w:val="normaltextrun"/>
                <w:rFonts w:ascii="Lato" w:hAnsi="Lato" w:cs="Segoe UI"/>
                <w:sz w:val="22"/>
                <w:szCs w:val="22"/>
                <w:lang w:val="en-GB"/>
              </w:rPr>
              <w:t>be required to work closely with our agency partner</w:t>
            </w:r>
            <w:r w:rsidR="00BA72A9" w:rsidRPr="00D13A60">
              <w:rPr>
                <w:rStyle w:val="normaltextrun"/>
                <w:rFonts w:ascii="Lato" w:hAnsi="Lato" w:cs="Segoe UI"/>
                <w:sz w:val="22"/>
                <w:szCs w:val="22"/>
                <w:lang w:val="en-GB"/>
              </w:rPr>
              <w:t>s and</w:t>
            </w:r>
            <w:r w:rsidR="00C46CEE" w:rsidRPr="00D13A60">
              <w:rPr>
                <w:rStyle w:val="normaltextrun"/>
                <w:rFonts w:ascii="Lato" w:hAnsi="Lato" w:cs="Segoe UI"/>
                <w:sz w:val="22"/>
                <w:szCs w:val="22"/>
                <w:lang w:val="en-GB"/>
              </w:rPr>
              <w:t xml:space="preserve"> freelancers</w:t>
            </w:r>
            <w:r w:rsidR="00541E03" w:rsidRPr="00D13A60">
              <w:rPr>
                <w:rStyle w:val="normaltextrun"/>
                <w:rFonts w:ascii="Lato" w:hAnsi="Lato" w:cs="Segoe UI"/>
                <w:sz w:val="22"/>
                <w:szCs w:val="22"/>
                <w:lang w:val="en-GB"/>
              </w:rPr>
              <w:t>,</w:t>
            </w:r>
            <w:r w:rsidR="00BA72A9" w:rsidRPr="00D13A60">
              <w:rPr>
                <w:rStyle w:val="normaltextrun"/>
                <w:rFonts w:ascii="Lato" w:hAnsi="Lato" w:cs="Segoe UI"/>
                <w:sz w:val="22"/>
                <w:szCs w:val="22"/>
                <w:lang w:val="en-GB"/>
              </w:rPr>
              <w:t xml:space="preserve"> </w:t>
            </w:r>
            <w:r w:rsidR="00BF1161" w:rsidRPr="00D13A60">
              <w:rPr>
                <w:rStyle w:val="normaltextrun"/>
                <w:rFonts w:ascii="Lato" w:hAnsi="Lato" w:cs="Segoe UI"/>
                <w:color w:val="000000"/>
                <w:sz w:val="22"/>
                <w:szCs w:val="22"/>
                <w:lang w:val="en-GB"/>
              </w:rPr>
              <w:t>develo</w:t>
            </w:r>
            <w:r w:rsidR="00541E03" w:rsidRPr="00D13A60">
              <w:rPr>
                <w:rStyle w:val="normaltextrun"/>
                <w:rFonts w:ascii="Lato" w:hAnsi="Lato" w:cs="Segoe UI"/>
                <w:color w:val="000000"/>
                <w:sz w:val="22"/>
                <w:szCs w:val="22"/>
                <w:lang w:val="en-GB"/>
              </w:rPr>
              <w:t>ping</w:t>
            </w:r>
            <w:r w:rsidR="00BF1161" w:rsidRPr="00D13A60">
              <w:rPr>
                <w:rStyle w:val="normaltextrun"/>
                <w:rFonts w:ascii="Lato" w:hAnsi="Lato" w:cs="Segoe UI"/>
                <w:color w:val="000000"/>
                <w:sz w:val="22"/>
                <w:szCs w:val="22"/>
                <w:lang w:val="en-GB"/>
              </w:rPr>
              <w:t xml:space="preserve"> robust relationships </w:t>
            </w:r>
            <w:r w:rsidR="003170C6" w:rsidRPr="00D13A60">
              <w:rPr>
                <w:rStyle w:val="normaltextrun"/>
                <w:rFonts w:ascii="Lato" w:hAnsi="Lato" w:cs="Segoe UI"/>
                <w:color w:val="000000"/>
                <w:sz w:val="22"/>
                <w:szCs w:val="22"/>
                <w:lang w:val="en-GB"/>
              </w:rPr>
              <w:t>to ensure quality and consistency</w:t>
            </w:r>
            <w:r w:rsidR="00811C2F" w:rsidRPr="00D13A60">
              <w:rPr>
                <w:rStyle w:val="normaltextrun"/>
                <w:rFonts w:ascii="Lato" w:hAnsi="Lato" w:cs="Segoe UI"/>
                <w:color w:val="000000"/>
                <w:sz w:val="22"/>
                <w:szCs w:val="22"/>
                <w:lang w:val="en-GB"/>
              </w:rPr>
              <w:t>.</w:t>
            </w:r>
          </w:p>
          <w:p w14:paraId="0419E2D9" w14:textId="77777777" w:rsidR="00BF3D33" w:rsidRPr="00D13A60" w:rsidRDefault="00BF3D33" w:rsidP="00CC7B96">
            <w:pPr>
              <w:pStyle w:val="paragraph"/>
              <w:spacing w:before="0" w:beforeAutospacing="0" w:after="0" w:afterAutospacing="0"/>
              <w:textAlignment w:val="baseline"/>
              <w:rPr>
                <w:rStyle w:val="normaltextrun"/>
                <w:rFonts w:ascii="Lato" w:hAnsi="Lato" w:cs="Segoe UI"/>
                <w:color w:val="000000"/>
                <w:sz w:val="22"/>
                <w:szCs w:val="22"/>
                <w:lang w:val="en-GB"/>
              </w:rPr>
            </w:pPr>
          </w:p>
          <w:p w14:paraId="6B117857" w14:textId="1686BFC1" w:rsidR="004C7FB6" w:rsidRPr="00D13A60" w:rsidRDefault="00D034D4" w:rsidP="00CC7B96">
            <w:pPr>
              <w:pStyle w:val="paragraph"/>
              <w:spacing w:before="0" w:beforeAutospacing="0" w:after="0" w:afterAutospacing="0"/>
              <w:textAlignment w:val="baseline"/>
              <w:rPr>
                <w:rStyle w:val="normaltextrun"/>
                <w:rFonts w:ascii="Lato" w:hAnsi="Lato" w:cs="Segoe UI"/>
                <w:sz w:val="22"/>
                <w:szCs w:val="22"/>
                <w:lang w:val="en-GB"/>
              </w:rPr>
            </w:pPr>
            <w:r w:rsidRPr="00D13A60">
              <w:rPr>
                <w:rStyle w:val="normaltextrun"/>
                <w:rFonts w:ascii="Lato" w:hAnsi="Lato" w:cs="Segoe UI"/>
                <w:sz w:val="22"/>
                <w:szCs w:val="22"/>
                <w:lang w:val="en-GB"/>
              </w:rPr>
              <w:t xml:space="preserve">The successful candidate will </w:t>
            </w:r>
            <w:r w:rsidR="00541E03" w:rsidRPr="00D13A60">
              <w:rPr>
                <w:rStyle w:val="normaltextrun"/>
                <w:rFonts w:ascii="Lato" w:hAnsi="Lato" w:cs="Segoe UI"/>
                <w:color w:val="000000"/>
                <w:sz w:val="22"/>
                <w:szCs w:val="22"/>
                <w:lang w:val="en-GB"/>
              </w:rPr>
              <w:t>lead on the</w:t>
            </w:r>
            <w:r w:rsidR="00811C2F" w:rsidRPr="00D13A60">
              <w:rPr>
                <w:rStyle w:val="normaltextrun"/>
                <w:rFonts w:ascii="Lato" w:hAnsi="Lato" w:cs="Segoe UI"/>
                <w:color w:val="000000"/>
                <w:sz w:val="22"/>
                <w:szCs w:val="22"/>
                <w:lang w:val="en-GB"/>
              </w:rPr>
              <w:t xml:space="preserve"> </w:t>
            </w:r>
            <w:r w:rsidR="00795FE5" w:rsidRPr="00D13A60">
              <w:rPr>
                <w:rStyle w:val="normaltextrun"/>
                <w:rFonts w:ascii="Lato" w:hAnsi="Lato" w:cs="Segoe UI"/>
                <w:sz w:val="22"/>
                <w:szCs w:val="22"/>
                <w:lang w:val="en-GB"/>
              </w:rPr>
              <w:t>harmonis</w:t>
            </w:r>
            <w:r w:rsidR="00541E03" w:rsidRPr="00D13A60">
              <w:rPr>
                <w:rStyle w:val="normaltextrun"/>
                <w:rFonts w:ascii="Lato" w:hAnsi="Lato" w:cs="Segoe UI"/>
                <w:sz w:val="22"/>
                <w:szCs w:val="22"/>
                <w:lang w:val="en-GB"/>
              </w:rPr>
              <w:t>ation</w:t>
            </w:r>
            <w:r w:rsidR="00795FE5" w:rsidRPr="00D13A60">
              <w:rPr>
                <w:rStyle w:val="normaltextrun"/>
                <w:rFonts w:ascii="Lato" w:hAnsi="Lato" w:cs="Segoe UI"/>
                <w:sz w:val="22"/>
                <w:szCs w:val="22"/>
                <w:lang w:val="en-GB"/>
              </w:rPr>
              <w:t xml:space="preserve"> </w:t>
            </w:r>
            <w:r w:rsidR="00541E03" w:rsidRPr="00D13A60">
              <w:rPr>
                <w:rStyle w:val="normaltextrun"/>
                <w:rFonts w:ascii="Lato" w:hAnsi="Lato" w:cs="Segoe UI"/>
                <w:sz w:val="22"/>
                <w:szCs w:val="22"/>
                <w:lang w:val="en-GB"/>
              </w:rPr>
              <w:t>of S</w:t>
            </w:r>
            <w:r w:rsidR="006F377E" w:rsidRPr="00D13A60">
              <w:rPr>
                <w:rStyle w:val="normaltextrun"/>
                <w:rFonts w:ascii="Lato" w:hAnsi="Lato" w:cs="Segoe UI"/>
                <w:sz w:val="22"/>
                <w:szCs w:val="22"/>
                <w:lang w:val="en-GB"/>
              </w:rPr>
              <w:t>ave the Children International</w:t>
            </w:r>
            <w:r w:rsidR="00541E03" w:rsidRPr="00D13A60">
              <w:rPr>
                <w:rStyle w:val="normaltextrun"/>
                <w:rFonts w:ascii="Lato" w:hAnsi="Lato" w:cs="Segoe UI"/>
                <w:sz w:val="22"/>
                <w:szCs w:val="22"/>
                <w:lang w:val="en-GB"/>
              </w:rPr>
              <w:t>’s</w:t>
            </w:r>
            <w:r w:rsidR="008F0DAE" w:rsidRPr="00D13A60">
              <w:rPr>
                <w:rStyle w:val="normaltextrun"/>
                <w:rFonts w:ascii="Lato" w:hAnsi="Lato" w:cs="Segoe UI"/>
                <w:sz w:val="22"/>
                <w:szCs w:val="22"/>
                <w:lang w:val="en-GB"/>
              </w:rPr>
              <w:t xml:space="preserve"> </w:t>
            </w:r>
            <w:r w:rsidR="00B56A55" w:rsidRPr="00D13A60">
              <w:rPr>
                <w:rStyle w:val="normaltextrun"/>
                <w:rFonts w:ascii="Lato" w:hAnsi="Lato" w:cs="Segoe UI"/>
                <w:sz w:val="22"/>
                <w:szCs w:val="22"/>
                <w:lang w:val="en-GB"/>
              </w:rPr>
              <w:t>Arabic</w:t>
            </w:r>
            <w:r w:rsidR="008F0DAE" w:rsidRPr="00D13A60">
              <w:rPr>
                <w:rStyle w:val="normaltextrun"/>
                <w:rFonts w:ascii="Lato" w:hAnsi="Lato" w:cs="Segoe UI"/>
                <w:sz w:val="22"/>
                <w:szCs w:val="22"/>
                <w:lang w:val="en-GB"/>
              </w:rPr>
              <w:t xml:space="preserve"> term</w:t>
            </w:r>
            <w:r w:rsidR="008C4DFB" w:rsidRPr="00D13A60">
              <w:rPr>
                <w:rStyle w:val="normaltextrun"/>
                <w:rFonts w:ascii="Lato" w:hAnsi="Lato" w:cs="Segoe UI"/>
                <w:sz w:val="22"/>
                <w:szCs w:val="22"/>
                <w:lang w:val="en-GB"/>
              </w:rPr>
              <w:t xml:space="preserve"> bases</w:t>
            </w:r>
            <w:r w:rsidR="00847440" w:rsidRPr="00D13A60">
              <w:rPr>
                <w:rStyle w:val="normaltextrun"/>
                <w:rFonts w:ascii="Lato" w:hAnsi="Lato" w:cs="Segoe UI"/>
                <w:sz w:val="22"/>
                <w:szCs w:val="22"/>
                <w:lang w:val="en-GB"/>
              </w:rPr>
              <w:t xml:space="preserve"> and guidelines</w:t>
            </w:r>
            <w:r w:rsidR="004C6BA3" w:rsidRPr="00D13A60">
              <w:rPr>
                <w:rStyle w:val="normaltextrun"/>
                <w:rFonts w:ascii="Lato" w:hAnsi="Lato" w:cs="Segoe UI"/>
                <w:sz w:val="22"/>
                <w:szCs w:val="22"/>
                <w:lang w:val="en-GB"/>
              </w:rPr>
              <w:t xml:space="preserve"> to </w:t>
            </w:r>
            <w:r w:rsidR="00795FE5" w:rsidRPr="00D13A60">
              <w:rPr>
                <w:rStyle w:val="normaltextrun"/>
                <w:rFonts w:ascii="Lato" w:hAnsi="Lato" w:cs="Segoe UI"/>
                <w:sz w:val="22"/>
                <w:szCs w:val="22"/>
                <w:lang w:val="en-GB"/>
              </w:rPr>
              <w:t>ensure all linguistic specialists and suppliers</w:t>
            </w:r>
            <w:r w:rsidR="004C7FB6" w:rsidRPr="00D13A60">
              <w:rPr>
                <w:rStyle w:val="normaltextrun"/>
                <w:rFonts w:ascii="Lato" w:hAnsi="Lato" w:cs="Segoe UI"/>
                <w:sz w:val="22"/>
                <w:szCs w:val="22"/>
                <w:lang w:val="en-GB"/>
              </w:rPr>
              <w:t xml:space="preserve"> </w:t>
            </w:r>
            <w:r w:rsidR="00F246E1" w:rsidRPr="00D13A60">
              <w:rPr>
                <w:rStyle w:val="normaltextrun"/>
                <w:rFonts w:ascii="Lato" w:hAnsi="Lato" w:cs="Segoe UI"/>
                <w:sz w:val="22"/>
                <w:szCs w:val="22"/>
                <w:lang w:val="en-GB"/>
              </w:rPr>
              <w:t xml:space="preserve">contracted by </w:t>
            </w:r>
            <w:r w:rsidR="004C7FB6" w:rsidRPr="00D13A60">
              <w:rPr>
                <w:rStyle w:val="normaltextrun"/>
                <w:rFonts w:ascii="Lato" w:hAnsi="Lato" w:cs="Segoe UI"/>
                <w:sz w:val="22"/>
                <w:szCs w:val="22"/>
                <w:lang w:val="en-GB"/>
              </w:rPr>
              <w:t>S</w:t>
            </w:r>
            <w:r w:rsidR="006F377E" w:rsidRPr="00D13A60">
              <w:rPr>
                <w:rStyle w:val="normaltextrun"/>
                <w:rFonts w:ascii="Lato" w:hAnsi="Lato" w:cs="Segoe UI"/>
                <w:sz w:val="22"/>
                <w:szCs w:val="22"/>
                <w:lang w:val="en-GB"/>
              </w:rPr>
              <w:t>ave the Children</w:t>
            </w:r>
            <w:r w:rsidR="004C7FB6" w:rsidRPr="00D13A60">
              <w:rPr>
                <w:rStyle w:val="normaltextrun"/>
                <w:rFonts w:ascii="Lato" w:hAnsi="Lato" w:cs="Segoe UI"/>
                <w:sz w:val="22"/>
                <w:szCs w:val="22"/>
                <w:lang w:val="en-GB"/>
              </w:rPr>
              <w:t xml:space="preserve"> and the wider movement</w:t>
            </w:r>
            <w:r w:rsidR="00795FE5" w:rsidRPr="00D13A60">
              <w:rPr>
                <w:rStyle w:val="normaltextrun"/>
                <w:rFonts w:ascii="Lato" w:hAnsi="Lato" w:cs="Segoe UI"/>
                <w:sz w:val="22"/>
                <w:szCs w:val="22"/>
                <w:lang w:val="en-GB"/>
              </w:rPr>
              <w:t xml:space="preserve"> </w:t>
            </w:r>
            <w:r w:rsidR="004C7FB6" w:rsidRPr="00D13A60">
              <w:rPr>
                <w:rStyle w:val="normaltextrun"/>
                <w:rFonts w:ascii="Lato" w:hAnsi="Lato" w:cs="Segoe UI"/>
                <w:sz w:val="22"/>
                <w:szCs w:val="22"/>
                <w:lang w:val="en-GB"/>
              </w:rPr>
              <w:t xml:space="preserve">are </w:t>
            </w:r>
            <w:r w:rsidR="006320DE" w:rsidRPr="00D13A60">
              <w:rPr>
                <w:rStyle w:val="normaltextrun"/>
                <w:rFonts w:ascii="Lato" w:hAnsi="Lato" w:cs="Segoe UI"/>
                <w:sz w:val="22"/>
                <w:szCs w:val="22"/>
                <w:lang w:val="en-GB"/>
              </w:rPr>
              <w:t>aligned</w:t>
            </w:r>
            <w:r w:rsidR="00FB5713" w:rsidRPr="00D13A60">
              <w:rPr>
                <w:rStyle w:val="normaltextrun"/>
                <w:rFonts w:ascii="Lato" w:hAnsi="Lato" w:cs="Segoe UI"/>
                <w:sz w:val="22"/>
                <w:szCs w:val="22"/>
                <w:lang w:val="en-GB"/>
              </w:rPr>
              <w:t xml:space="preserve">. </w:t>
            </w:r>
            <w:r w:rsidRPr="00D13A60">
              <w:rPr>
                <w:rStyle w:val="normaltextrun"/>
                <w:rFonts w:ascii="Lato" w:hAnsi="Lato" w:cs="Segoe UI"/>
                <w:sz w:val="22"/>
                <w:szCs w:val="22"/>
                <w:lang w:val="en-GB"/>
              </w:rPr>
              <w:t xml:space="preserve">The </w:t>
            </w:r>
            <w:r w:rsidR="00504E9C" w:rsidRPr="00D13A60">
              <w:rPr>
                <w:rStyle w:val="normaltextrun"/>
                <w:rFonts w:ascii="Lato" w:hAnsi="Lato" w:cs="Segoe UI"/>
                <w:sz w:val="22"/>
                <w:szCs w:val="22"/>
                <w:lang w:val="en-GB"/>
              </w:rPr>
              <w:t>remit</w:t>
            </w:r>
            <w:r w:rsidR="00B41861" w:rsidRPr="00D13A60">
              <w:rPr>
                <w:rStyle w:val="normaltextrun"/>
                <w:rFonts w:ascii="Lato" w:hAnsi="Lato" w:cs="Segoe UI"/>
                <w:sz w:val="22"/>
                <w:szCs w:val="22"/>
                <w:lang w:val="en-GB"/>
              </w:rPr>
              <w:t xml:space="preserve"> al</w:t>
            </w:r>
            <w:r w:rsidR="00240EAF" w:rsidRPr="00D13A60">
              <w:rPr>
                <w:rStyle w:val="normaltextrun"/>
                <w:rFonts w:ascii="Lato" w:hAnsi="Lato" w:cs="Segoe UI"/>
                <w:sz w:val="22"/>
                <w:szCs w:val="22"/>
                <w:lang w:val="en-GB"/>
              </w:rPr>
              <w:t xml:space="preserve">so </w:t>
            </w:r>
            <w:r w:rsidRPr="00D13A60">
              <w:rPr>
                <w:rStyle w:val="normaltextrun"/>
                <w:rFonts w:ascii="Lato" w:hAnsi="Lato" w:cs="Segoe UI"/>
                <w:sz w:val="22"/>
                <w:szCs w:val="22"/>
                <w:lang w:val="en-GB"/>
              </w:rPr>
              <w:t>include</w:t>
            </w:r>
            <w:r w:rsidR="00504E9C" w:rsidRPr="00D13A60">
              <w:rPr>
                <w:rStyle w:val="normaltextrun"/>
                <w:rFonts w:ascii="Lato" w:hAnsi="Lato" w:cs="Segoe UI"/>
                <w:sz w:val="22"/>
                <w:szCs w:val="22"/>
                <w:lang w:val="en-GB"/>
              </w:rPr>
              <w:t>s</w:t>
            </w:r>
            <w:r w:rsidRPr="00D13A60">
              <w:rPr>
                <w:rStyle w:val="normaltextrun"/>
                <w:rFonts w:ascii="Lato" w:hAnsi="Lato" w:cs="Segoe UI"/>
                <w:sz w:val="22"/>
                <w:szCs w:val="22"/>
                <w:lang w:val="en-GB"/>
              </w:rPr>
              <w:t xml:space="preserve"> </w:t>
            </w:r>
            <w:r w:rsidR="00504E9C" w:rsidRPr="00D13A60">
              <w:rPr>
                <w:rStyle w:val="normaltextrun"/>
                <w:rFonts w:ascii="Lato" w:hAnsi="Lato" w:cs="Segoe UI"/>
                <w:sz w:val="22"/>
                <w:szCs w:val="22"/>
                <w:lang w:val="en-GB"/>
              </w:rPr>
              <w:t xml:space="preserve">Arabic translation and adaptation of </w:t>
            </w:r>
            <w:r w:rsidR="00B41861" w:rsidRPr="00D13A60">
              <w:rPr>
                <w:rStyle w:val="normaltextrun"/>
                <w:rFonts w:ascii="Lato" w:hAnsi="Lato" w:cs="Segoe UI"/>
                <w:sz w:val="22"/>
                <w:szCs w:val="22"/>
                <w:lang w:val="en-GB"/>
              </w:rPr>
              <w:t xml:space="preserve">our newly updated </w:t>
            </w:r>
            <w:r w:rsidR="002849E8" w:rsidRPr="00D13A60">
              <w:rPr>
                <w:rStyle w:val="normaltextrun"/>
                <w:rFonts w:ascii="Lato" w:hAnsi="Lato" w:cs="Segoe UI"/>
                <w:sz w:val="22"/>
                <w:szCs w:val="22"/>
                <w:lang w:val="en-GB"/>
              </w:rPr>
              <w:t>U</w:t>
            </w:r>
            <w:r w:rsidR="004C7FB6" w:rsidRPr="00D13A60">
              <w:rPr>
                <w:rStyle w:val="normaltextrun"/>
                <w:rFonts w:ascii="Lato" w:hAnsi="Lato" w:cs="Segoe UI"/>
                <w:sz w:val="22"/>
                <w:szCs w:val="22"/>
                <w:lang w:val="en-GB"/>
              </w:rPr>
              <w:t xml:space="preserve">nified </w:t>
            </w:r>
            <w:r w:rsidR="002849E8" w:rsidRPr="00D13A60">
              <w:rPr>
                <w:rStyle w:val="normaltextrun"/>
                <w:rFonts w:ascii="Lato" w:hAnsi="Lato" w:cs="Segoe UI"/>
                <w:sz w:val="22"/>
                <w:szCs w:val="22"/>
                <w:lang w:val="en-GB"/>
              </w:rPr>
              <w:t>L</w:t>
            </w:r>
            <w:r w:rsidR="004C7FB6" w:rsidRPr="00D13A60">
              <w:rPr>
                <w:rStyle w:val="normaltextrun"/>
                <w:rFonts w:ascii="Lato" w:hAnsi="Lato" w:cs="Segoe UI"/>
                <w:sz w:val="22"/>
                <w:szCs w:val="22"/>
                <w:lang w:val="en-GB"/>
              </w:rPr>
              <w:t xml:space="preserve">anguage </w:t>
            </w:r>
            <w:r w:rsidR="002849E8" w:rsidRPr="00D13A60">
              <w:rPr>
                <w:rStyle w:val="normaltextrun"/>
                <w:rFonts w:ascii="Lato" w:hAnsi="Lato" w:cs="Segoe UI"/>
                <w:sz w:val="22"/>
                <w:szCs w:val="22"/>
                <w:lang w:val="en-GB"/>
              </w:rPr>
              <w:t>G</w:t>
            </w:r>
            <w:r w:rsidR="004C7FB6" w:rsidRPr="00D13A60">
              <w:rPr>
                <w:rStyle w:val="normaltextrun"/>
                <w:rFonts w:ascii="Lato" w:hAnsi="Lato" w:cs="Segoe UI"/>
                <w:sz w:val="22"/>
                <w:szCs w:val="22"/>
                <w:lang w:val="en-GB"/>
              </w:rPr>
              <w:t>uide</w:t>
            </w:r>
            <w:r w:rsidR="00240EAF" w:rsidRPr="00D13A60">
              <w:rPr>
                <w:rStyle w:val="normaltextrun"/>
                <w:rFonts w:ascii="Lato" w:hAnsi="Lato" w:cs="Segoe UI"/>
                <w:sz w:val="22"/>
                <w:szCs w:val="22"/>
                <w:lang w:val="en-GB"/>
              </w:rPr>
              <w:t>.</w:t>
            </w:r>
          </w:p>
        </w:tc>
      </w:tr>
      <w:tr w:rsidR="00174203" w:rsidRPr="00D13A60" w14:paraId="1D4780A8" w14:textId="77777777" w:rsidTr="0A0D9554">
        <w:trPr>
          <w:trHeight w:val="1275"/>
        </w:trPr>
        <w:tc>
          <w:tcPr>
            <w:tcW w:w="9498" w:type="dxa"/>
            <w:gridSpan w:val="3"/>
          </w:tcPr>
          <w:p w14:paraId="4BEDBA7C" w14:textId="77777777" w:rsidR="00FC67B6" w:rsidRPr="00D13A60" w:rsidRDefault="002B21C3" w:rsidP="00AE6C2A">
            <w:pPr>
              <w:tabs>
                <w:tab w:val="left" w:pos="2410"/>
              </w:tabs>
              <w:snapToGrid w:val="0"/>
              <w:rPr>
                <w:rFonts w:ascii="Lato" w:hAnsi="Lato" w:cs="Arial"/>
                <w:b/>
                <w:i/>
                <w:color w:val="808080"/>
                <w:sz w:val="22"/>
                <w:szCs w:val="22"/>
              </w:rPr>
            </w:pPr>
            <w:r w:rsidRPr="00D13A60">
              <w:rPr>
                <w:rFonts w:ascii="Lato" w:hAnsi="Lato" w:cs="Arial"/>
                <w:b/>
                <w:sz w:val="22"/>
                <w:szCs w:val="22"/>
              </w:rPr>
              <w:lastRenderedPageBreak/>
              <w:t>SCOPE OF ROLE</w:t>
            </w:r>
            <w:r w:rsidR="00174203" w:rsidRPr="00D13A60">
              <w:rPr>
                <w:rFonts w:ascii="Lato" w:hAnsi="Lato" w:cs="Arial"/>
                <w:b/>
                <w:sz w:val="22"/>
                <w:szCs w:val="22"/>
              </w:rPr>
              <w:t xml:space="preserve">: </w:t>
            </w:r>
          </w:p>
          <w:p w14:paraId="7A1807DA" w14:textId="77777777" w:rsidR="00174203" w:rsidRPr="00D13A60" w:rsidRDefault="00174203" w:rsidP="00AE6C2A">
            <w:pPr>
              <w:tabs>
                <w:tab w:val="left" w:pos="2410"/>
              </w:tabs>
              <w:rPr>
                <w:rFonts w:ascii="Lato" w:hAnsi="Lato" w:cs="Arial"/>
                <w:b/>
                <w:i/>
                <w:color w:val="808080"/>
                <w:sz w:val="22"/>
                <w:szCs w:val="22"/>
              </w:rPr>
            </w:pPr>
          </w:p>
          <w:p w14:paraId="06F22A1D" w14:textId="65808584" w:rsidR="00174203" w:rsidRPr="00D13A60" w:rsidRDefault="00174203" w:rsidP="00AE6C2A">
            <w:pPr>
              <w:rPr>
                <w:rFonts w:ascii="Lato" w:hAnsi="Lato" w:cs="Arial"/>
                <w:sz w:val="22"/>
                <w:szCs w:val="22"/>
              </w:rPr>
            </w:pPr>
            <w:r w:rsidRPr="00D13A60">
              <w:rPr>
                <w:rFonts w:ascii="Lato" w:hAnsi="Lato" w:cs="Arial"/>
                <w:b/>
                <w:sz w:val="22"/>
                <w:szCs w:val="22"/>
              </w:rPr>
              <w:t xml:space="preserve">Reports to: </w:t>
            </w:r>
            <w:r w:rsidR="00F07202" w:rsidRPr="00D13A60">
              <w:rPr>
                <w:rFonts w:ascii="Lato" w:hAnsi="Lato" w:cs="Arial"/>
                <w:sz w:val="22"/>
                <w:szCs w:val="22"/>
                <w:lang w:eastAsia="en-GB"/>
              </w:rPr>
              <w:t>Translations Lead</w:t>
            </w:r>
          </w:p>
          <w:p w14:paraId="13464E04" w14:textId="77777777" w:rsidR="007343E2" w:rsidRPr="00D13A60" w:rsidRDefault="007343E2" w:rsidP="00AE6C2A">
            <w:pPr>
              <w:rPr>
                <w:rFonts w:ascii="Lato" w:hAnsi="Lato" w:cs="Arial"/>
                <w:b/>
                <w:sz w:val="22"/>
                <w:szCs w:val="22"/>
              </w:rPr>
            </w:pPr>
          </w:p>
          <w:p w14:paraId="0B2B9AC4" w14:textId="77777777" w:rsidR="00FC67B6" w:rsidRPr="00D13A60" w:rsidRDefault="00793F79" w:rsidP="00AE6C2A">
            <w:pPr>
              <w:rPr>
                <w:rFonts w:ascii="Lato" w:hAnsi="Lato" w:cs="Arial"/>
                <w:b/>
                <w:strike/>
                <w:sz w:val="22"/>
                <w:szCs w:val="22"/>
              </w:rPr>
            </w:pPr>
            <w:r w:rsidRPr="00D13A60">
              <w:rPr>
                <w:rFonts w:ascii="Lato" w:hAnsi="Lato" w:cs="Arial"/>
                <w:b/>
                <w:sz w:val="22"/>
                <w:szCs w:val="22"/>
              </w:rPr>
              <w:t>S</w:t>
            </w:r>
            <w:r w:rsidR="00174203" w:rsidRPr="00D13A60">
              <w:rPr>
                <w:rFonts w:ascii="Lato" w:hAnsi="Lato" w:cs="Arial"/>
                <w:b/>
                <w:sz w:val="22"/>
                <w:szCs w:val="22"/>
              </w:rPr>
              <w:t>taff reporting to this post:</w:t>
            </w:r>
            <w:r w:rsidR="00FD5871" w:rsidRPr="00D13A60">
              <w:rPr>
                <w:rFonts w:ascii="Lato" w:hAnsi="Lato" w:cs="Arial"/>
                <w:sz w:val="22"/>
                <w:szCs w:val="22"/>
              </w:rPr>
              <w:t xml:space="preserve"> </w:t>
            </w:r>
            <w:r w:rsidR="00441A67" w:rsidRPr="00D13A60">
              <w:rPr>
                <w:rFonts w:ascii="Lato" w:hAnsi="Lato" w:cs="Arial"/>
                <w:sz w:val="22"/>
                <w:szCs w:val="22"/>
              </w:rPr>
              <w:t>none</w:t>
            </w:r>
          </w:p>
          <w:p w14:paraId="22DD043B" w14:textId="77777777" w:rsidR="007343E2" w:rsidRPr="00D13A60" w:rsidRDefault="007343E2" w:rsidP="00AE6C2A">
            <w:pPr>
              <w:rPr>
                <w:rFonts w:ascii="Lato" w:hAnsi="Lato" w:cs="Arial"/>
                <w:b/>
                <w:sz w:val="22"/>
                <w:szCs w:val="22"/>
              </w:rPr>
            </w:pPr>
          </w:p>
          <w:p w14:paraId="13F819A9" w14:textId="77777777" w:rsidR="009866C5" w:rsidRPr="00D13A60" w:rsidRDefault="002B21C3" w:rsidP="00AE6C2A">
            <w:pPr>
              <w:rPr>
                <w:rFonts w:ascii="Lato" w:hAnsi="Lato" w:cs="Arial"/>
                <w:sz w:val="22"/>
                <w:szCs w:val="22"/>
              </w:rPr>
            </w:pPr>
            <w:r w:rsidRPr="00D13A60">
              <w:rPr>
                <w:rFonts w:ascii="Lato" w:hAnsi="Lato" w:cs="Arial"/>
                <w:b/>
                <w:sz w:val="22"/>
                <w:szCs w:val="22"/>
              </w:rPr>
              <w:t>Budget Responsibilities:</w:t>
            </w:r>
            <w:r w:rsidR="00F9086D" w:rsidRPr="00D13A60">
              <w:rPr>
                <w:rFonts w:ascii="Lato" w:hAnsi="Lato" w:cs="Arial"/>
                <w:b/>
                <w:sz w:val="22"/>
                <w:szCs w:val="22"/>
              </w:rPr>
              <w:t xml:space="preserve"> </w:t>
            </w:r>
            <w:r w:rsidR="00793F79" w:rsidRPr="00D13A60">
              <w:rPr>
                <w:rFonts w:ascii="Lato" w:hAnsi="Lato" w:cs="Arial"/>
                <w:sz w:val="22"/>
                <w:szCs w:val="22"/>
              </w:rPr>
              <w:t>no direct responsibility</w:t>
            </w:r>
          </w:p>
          <w:p w14:paraId="2FFD3426" w14:textId="77777777" w:rsidR="005B228F" w:rsidRPr="00D13A60" w:rsidRDefault="005B228F" w:rsidP="00AE6C2A">
            <w:pPr>
              <w:rPr>
                <w:rFonts w:ascii="Lato" w:hAnsi="Lato" w:cs="Arial"/>
                <w:b/>
                <w:sz w:val="22"/>
                <w:szCs w:val="22"/>
              </w:rPr>
            </w:pPr>
          </w:p>
          <w:p w14:paraId="1FC661C9" w14:textId="27E3F7FA" w:rsidR="00014716" w:rsidRPr="00D13A60" w:rsidRDefault="00014716" w:rsidP="00AE6C2A">
            <w:pPr>
              <w:rPr>
                <w:rFonts w:ascii="Lato" w:hAnsi="Lato" w:cs="Arial"/>
                <w:b/>
                <w:i/>
                <w:color w:val="808080"/>
                <w:sz w:val="22"/>
                <w:szCs w:val="22"/>
              </w:rPr>
            </w:pPr>
            <w:r w:rsidRPr="00D13A60">
              <w:rPr>
                <w:rFonts w:ascii="Lato" w:hAnsi="Lato" w:cs="Arial"/>
                <w:b/>
                <w:sz w:val="22"/>
                <w:szCs w:val="22"/>
              </w:rPr>
              <w:t>Role Dimensions</w:t>
            </w:r>
            <w:r w:rsidRPr="00D13A60">
              <w:rPr>
                <w:rFonts w:ascii="Lato" w:hAnsi="Lato" w:cs="Arial"/>
                <w:sz w:val="22"/>
                <w:szCs w:val="22"/>
              </w:rPr>
              <w:t>:</w:t>
            </w:r>
            <w:r w:rsidR="009866C5" w:rsidRPr="00D13A60">
              <w:rPr>
                <w:rFonts w:ascii="Lato" w:hAnsi="Lato" w:cs="Arial"/>
                <w:sz w:val="22"/>
                <w:szCs w:val="22"/>
              </w:rPr>
              <w:t xml:space="preserve"> this</w:t>
            </w:r>
            <w:r w:rsidR="002224B2" w:rsidRPr="00D13A60">
              <w:rPr>
                <w:rFonts w:ascii="Lato" w:hAnsi="Lato" w:cs="Arial"/>
                <w:sz w:val="22"/>
                <w:szCs w:val="22"/>
              </w:rPr>
              <w:t xml:space="preserve"> </w:t>
            </w:r>
            <w:r w:rsidR="00316DED" w:rsidRPr="00D13A60">
              <w:rPr>
                <w:rFonts w:ascii="Lato" w:hAnsi="Lato" w:cs="Arial"/>
                <w:sz w:val="22"/>
                <w:szCs w:val="22"/>
              </w:rPr>
              <w:t>ro</w:t>
            </w:r>
            <w:r w:rsidR="00793F79" w:rsidRPr="00D13A60">
              <w:rPr>
                <w:rFonts w:ascii="Lato" w:hAnsi="Lato" w:cs="Arial"/>
                <w:sz w:val="22"/>
                <w:szCs w:val="22"/>
              </w:rPr>
              <w:t>le</w:t>
            </w:r>
            <w:r w:rsidR="002224B2" w:rsidRPr="00D13A60">
              <w:rPr>
                <w:rFonts w:ascii="Lato" w:hAnsi="Lato" w:cs="Arial"/>
                <w:sz w:val="22"/>
                <w:szCs w:val="22"/>
              </w:rPr>
              <w:t xml:space="preserve"> </w:t>
            </w:r>
            <w:r w:rsidR="00793F79" w:rsidRPr="00D13A60">
              <w:rPr>
                <w:rFonts w:ascii="Lato" w:hAnsi="Lato" w:cs="Arial"/>
                <w:sz w:val="22"/>
                <w:szCs w:val="22"/>
              </w:rPr>
              <w:t xml:space="preserve">requires </w:t>
            </w:r>
            <w:r w:rsidR="00F07202" w:rsidRPr="00D13A60">
              <w:rPr>
                <w:rFonts w:ascii="Lato" w:hAnsi="Lato" w:cs="Arial"/>
                <w:sz w:val="22"/>
                <w:szCs w:val="22"/>
              </w:rPr>
              <w:t>a</w:t>
            </w:r>
            <w:r w:rsidR="002224B2" w:rsidRPr="00D13A60">
              <w:rPr>
                <w:rFonts w:ascii="Lato" w:hAnsi="Lato" w:cs="Arial"/>
                <w:sz w:val="22"/>
                <w:szCs w:val="22"/>
              </w:rPr>
              <w:t xml:space="preserve">n </w:t>
            </w:r>
            <w:r w:rsidR="00F569A5" w:rsidRPr="00D13A60">
              <w:rPr>
                <w:rFonts w:ascii="Lato" w:hAnsi="Lato" w:cs="Arial"/>
                <w:sz w:val="22"/>
                <w:szCs w:val="22"/>
              </w:rPr>
              <w:t>impeccable</w:t>
            </w:r>
            <w:r w:rsidR="002224B2" w:rsidRPr="00D13A60">
              <w:rPr>
                <w:rFonts w:ascii="Lato" w:hAnsi="Lato" w:cs="Arial"/>
                <w:sz w:val="22"/>
                <w:szCs w:val="22"/>
              </w:rPr>
              <w:t xml:space="preserve"> understanding of English and </w:t>
            </w:r>
            <w:r w:rsidR="00B56A55" w:rsidRPr="00D13A60">
              <w:rPr>
                <w:rFonts w:ascii="Lato" w:hAnsi="Lato" w:cs="Arial"/>
                <w:sz w:val="22"/>
                <w:szCs w:val="22"/>
              </w:rPr>
              <w:t>Arabic</w:t>
            </w:r>
            <w:r w:rsidR="002224B2" w:rsidRPr="00D13A60">
              <w:rPr>
                <w:rFonts w:ascii="Lato" w:hAnsi="Lato" w:cs="Arial"/>
                <w:sz w:val="22"/>
                <w:szCs w:val="22"/>
              </w:rPr>
              <w:t xml:space="preserve"> grammar and experience of</w:t>
            </w:r>
            <w:r w:rsidR="00F569A5" w:rsidRPr="00D13A60">
              <w:rPr>
                <w:rFonts w:ascii="Lato" w:hAnsi="Lato" w:cs="Arial"/>
                <w:sz w:val="22"/>
                <w:szCs w:val="22"/>
              </w:rPr>
              <w:t xml:space="preserve"> translating diverse content within the </w:t>
            </w:r>
            <w:r w:rsidR="002224B2" w:rsidRPr="00D13A60">
              <w:rPr>
                <w:rFonts w:ascii="Lato" w:hAnsi="Lato" w:cs="Arial"/>
                <w:sz w:val="22"/>
                <w:szCs w:val="22"/>
              </w:rPr>
              <w:t>humanitarian</w:t>
            </w:r>
            <w:r w:rsidR="00F569A5" w:rsidRPr="00D13A60">
              <w:rPr>
                <w:rFonts w:ascii="Lato" w:hAnsi="Lato" w:cs="Arial"/>
                <w:sz w:val="22"/>
                <w:szCs w:val="22"/>
              </w:rPr>
              <w:t xml:space="preserve"> sector</w:t>
            </w:r>
            <w:r w:rsidR="002224B2" w:rsidRPr="00D13A60">
              <w:rPr>
                <w:rFonts w:ascii="Lato" w:hAnsi="Lato" w:cs="Arial"/>
                <w:sz w:val="22"/>
                <w:szCs w:val="22"/>
              </w:rPr>
              <w:t>. A</w:t>
            </w:r>
            <w:r w:rsidR="00F07202" w:rsidRPr="00D13A60">
              <w:rPr>
                <w:rFonts w:ascii="Lato" w:hAnsi="Lato" w:cs="Arial"/>
                <w:sz w:val="22"/>
                <w:szCs w:val="22"/>
              </w:rPr>
              <w:t xml:space="preserve"> </w:t>
            </w:r>
            <w:r w:rsidR="00793F79" w:rsidRPr="00D13A60">
              <w:rPr>
                <w:rFonts w:ascii="Lato" w:hAnsi="Lato" w:cs="Arial"/>
                <w:sz w:val="22"/>
                <w:szCs w:val="22"/>
              </w:rPr>
              <w:t>strong</w:t>
            </w:r>
            <w:r w:rsidR="00316DED" w:rsidRPr="00D13A60">
              <w:rPr>
                <w:rFonts w:ascii="Lato" w:hAnsi="Lato" w:cs="Arial"/>
                <w:sz w:val="22"/>
                <w:szCs w:val="22"/>
              </w:rPr>
              <w:t xml:space="preserve"> </w:t>
            </w:r>
            <w:r w:rsidR="00F07202" w:rsidRPr="00D13A60">
              <w:rPr>
                <w:rFonts w:ascii="Lato" w:hAnsi="Lato" w:cs="Arial"/>
                <w:sz w:val="22"/>
                <w:szCs w:val="22"/>
              </w:rPr>
              <w:t>eye for detail</w:t>
            </w:r>
            <w:r w:rsidR="00F569A5" w:rsidRPr="00D13A60">
              <w:rPr>
                <w:rFonts w:ascii="Lato" w:hAnsi="Lato" w:cs="Arial"/>
                <w:sz w:val="22"/>
                <w:szCs w:val="22"/>
              </w:rPr>
              <w:t xml:space="preserve"> and excellent</w:t>
            </w:r>
            <w:r w:rsidR="00F07202" w:rsidRPr="00D13A60">
              <w:rPr>
                <w:rFonts w:ascii="Lato" w:hAnsi="Lato" w:cs="Arial"/>
                <w:sz w:val="22"/>
                <w:szCs w:val="22"/>
              </w:rPr>
              <w:t xml:space="preserve"> </w:t>
            </w:r>
            <w:r w:rsidR="00F569A5" w:rsidRPr="00D13A60">
              <w:rPr>
                <w:rFonts w:ascii="Lato" w:hAnsi="Lato" w:cs="Arial"/>
                <w:sz w:val="22"/>
                <w:szCs w:val="22"/>
              </w:rPr>
              <w:t>communication skills are also required</w:t>
            </w:r>
            <w:r w:rsidR="003A3986" w:rsidRPr="00D13A60">
              <w:rPr>
                <w:rFonts w:ascii="Lato" w:hAnsi="Lato" w:cs="Arial"/>
                <w:sz w:val="22"/>
                <w:szCs w:val="22"/>
              </w:rPr>
              <w:t xml:space="preserve">, as is the </w:t>
            </w:r>
            <w:r w:rsidR="00316DED" w:rsidRPr="00D13A60">
              <w:rPr>
                <w:rFonts w:ascii="Lato" w:hAnsi="Lato" w:cs="Arial"/>
                <w:sz w:val="22"/>
                <w:szCs w:val="22"/>
              </w:rPr>
              <w:t>ability to work in a networked structure</w:t>
            </w:r>
            <w:r w:rsidR="00D1698A" w:rsidRPr="00D13A60">
              <w:rPr>
                <w:rFonts w:ascii="Lato" w:hAnsi="Lato" w:cs="Arial"/>
                <w:sz w:val="22"/>
                <w:szCs w:val="22"/>
              </w:rPr>
              <w:t xml:space="preserve"> across functional and geographical boundaries</w:t>
            </w:r>
            <w:r w:rsidR="005B228F" w:rsidRPr="00D13A60">
              <w:rPr>
                <w:rFonts w:ascii="Lato" w:hAnsi="Lato" w:cs="Arial"/>
                <w:sz w:val="22"/>
                <w:szCs w:val="22"/>
              </w:rPr>
              <w:t>.</w:t>
            </w:r>
          </w:p>
          <w:p w14:paraId="18A2168B" w14:textId="77777777" w:rsidR="00C34EA2" w:rsidRPr="00D13A60" w:rsidRDefault="00C34EA2" w:rsidP="00AE6C2A">
            <w:pPr>
              <w:rPr>
                <w:rFonts w:ascii="Lato" w:hAnsi="Lato" w:cs="Arial"/>
                <w:b/>
                <w:sz w:val="22"/>
                <w:szCs w:val="22"/>
              </w:rPr>
            </w:pPr>
          </w:p>
        </w:tc>
      </w:tr>
      <w:tr w:rsidR="00174203" w:rsidRPr="00D13A60" w14:paraId="7DC6401A" w14:textId="77777777" w:rsidTr="0A0D9554">
        <w:tc>
          <w:tcPr>
            <w:tcW w:w="9498" w:type="dxa"/>
            <w:gridSpan w:val="3"/>
          </w:tcPr>
          <w:p w14:paraId="5B1F5C4F" w14:textId="77777777" w:rsidR="00290500" w:rsidRPr="00D13A60" w:rsidRDefault="002B21C3" w:rsidP="00AE6C2A">
            <w:pPr>
              <w:tabs>
                <w:tab w:val="left" w:pos="2977"/>
              </w:tabs>
              <w:rPr>
                <w:rFonts w:ascii="Lato" w:hAnsi="Lato" w:cs="Arial"/>
                <w:b/>
                <w:i/>
                <w:color w:val="808080"/>
                <w:sz w:val="22"/>
                <w:szCs w:val="22"/>
              </w:rPr>
            </w:pPr>
            <w:r w:rsidRPr="00D13A60">
              <w:rPr>
                <w:rFonts w:ascii="Lato" w:hAnsi="Lato" w:cs="Arial"/>
                <w:b/>
                <w:sz w:val="22"/>
                <w:szCs w:val="22"/>
              </w:rPr>
              <w:t xml:space="preserve">KEY AREAS OF </w:t>
            </w:r>
            <w:r w:rsidR="00B76D38" w:rsidRPr="00D13A60">
              <w:rPr>
                <w:rFonts w:ascii="Lato" w:hAnsi="Lato" w:cs="Arial"/>
                <w:b/>
                <w:sz w:val="22"/>
                <w:szCs w:val="22"/>
              </w:rPr>
              <w:t>ACCOUNTABILITY</w:t>
            </w:r>
            <w:r w:rsidRPr="00D13A60">
              <w:rPr>
                <w:rFonts w:ascii="Lato" w:hAnsi="Lato" w:cs="Arial"/>
                <w:b/>
                <w:sz w:val="22"/>
                <w:szCs w:val="22"/>
              </w:rPr>
              <w:t>:</w:t>
            </w:r>
            <w:r w:rsidR="00D64C59" w:rsidRPr="00D13A60">
              <w:rPr>
                <w:rFonts w:ascii="Lato" w:hAnsi="Lato" w:cs="Arial"/>
                <w:b/>
                <w:sz w:val="22"/>
                <w:szCs w:val="22"/>
              </w:rPr>
              <w:t xml:space="preserve"> </w:t>
            </w:r>
          </w:p>
          <w:p w14:paraId="5D253424" w14:textId="77777777" w:rsidR="0092518E" w:rsidRPr="00D13A60" w:rsidRDefault="0092518E" w:rsidP="0092518E">
            <w:pPr>
              <w:ind w:left="720"/>
              <w:rPr>
                <w:rFonts w:ascii="Lato" w:hAnsi="Lato" w:cs="Arial"/>
                <w:sz w:val="22"/>
                <w:szCs w:val="22"/>
                <w:lang w:val="en-US"/>
              </w:rPr>
            </w:pPr>
          </w:p>
          <w:p w14:paraId="6C6D6BBB" w14:textId="148B979A" w:rsidR="00870670" w:rsidRPr="00D13A60" w:rsidRDefault="00870670" w:rsidP="00870670">
            <w:pPr>
              <w:numPr>
                <w:ilvl w:val="0"/>
                <w:numId w:val="34"/>
              </w:numPr>
              <w:rPr>
                <w:rFonts w:ascii="Lato" w:hAnsi="Lato" w:cs="Arial"/>
                <w:sz w:val="22"/>
                <w:szCs w:val="22"/>
                <w:lang w:val="en-US"/>
              </w:rPr>
            </w:pPr>
            <w:r w:rsidRPr="00D13A60">
              <w:rPr>
                <w:rFonts w:ascii="Lato" w:hAnsi="Lato" w:cs="Arial"/>
                <w:sz w:val="22"/>
                <w:szCs w:val="22"/>
                <w:lang w:val="en-US"/>
              </w:rPr>
              <w:t xml:space="preserve">Translate and proofread </w:t>
            </w:r>
            <w:r w:rsidR="00CC2EAF" w:rsidRPr="00D13A60">
              <w:rPr>
                <w:rFonts w:ascii="Lato" w:hAnsi="Lato" w:cs="Arial"/>
                <w:sz w:val="22"/>
                <w:szCs w:val="22"/>
                <w:lang w:val="en-US"/>
              </w:rPr>
              <w:t xml:space="preserve">diverse </w:t>
            </w:r>
            <w:r w:rsidRPr="00D13A60">
              <w:rPr>
                <w:rFonts w:ascii="Lato" w:hAnsi="Lato" w:cs="Arial"/>
                <w:sz w:val="22"/>
                <w:szCs w:val="22"/>
                <w:lang w:val="en-US"/>
              </w:rPr>
              <w:t>content produced by S</w:t>
            </w:r>
            <w:r w:rsidR="006F377E" w:rsidRPr="00D13A60">
              <w:rPr>
                <w:rFonts w:ascii="Lato" w:hAnsi="Lato" w:cs="Arial"/>
                <w:sz w:val="22"/>
                <w:szCs w:val="22"/>
                <w:lang w:val="en-US"/>
              </w:rPr>
              <w:t>ave the Children International</w:t>
            </w:r>
            <w:r w:rsidR="000209CE" w:rsidRPr="00D13A60">
              <w:rPr>
                <w:rFonts w:ascii="Lato" w:hAnsi="Lato" w:cs="Arial"/>
                <w:sz w:val="22"/>
                <w:szCs w:val="22"/>
                <w:lang w:val="en-US"/>
              </w:rPr>
              <w:t xml:space="preserve"> from English to </w:t>
            </w:r>
            <w:r w:rsidR="00B56A55" w:rsidRPr="00D13A60">
              <w:rPr>
                <w:rFonts w:ascii="Lato" w:hAnsi="Lato" w:cs="Arial"/>
                <w:sz w:val="22"/>
                <w:szCs w:val="22"/>
                <w:lang w:val="en-US"/>
              </w:rPr>
              <w:t>Arabic</w:t>
            </w:r>
            <w:r w:rsidR="000209CE" w:rsidRPr="00D13A60">
              <w:rPr>
                <w:rFonts w:ascii="Lato" w:hAnsi="Lato" w:cs="Arial"/>
                <w:sz w:val="22"/>
                <w:szCs w:val="22"/>
                <w:lang w:val="en-US"/>
              </w:rPr>
              <w:t>.</w:t>
            </w:r>
          </w:p>
          <w:p w14:paraId="3DA0F50E" w14:textId="77777777" w:rsidR="00870670" w:rsidRPr="00D13A60" w:rsidRDefault="00870670" w:rsidP="00D419A6">
            <w:pPr>
              <w:ind w:left="720"/>
              <w:rPr>
                <w:rFonts w:ascii="Lato" w:hAnsi="Lato" w:cs="Arial"/>
                <w:sz w:val="22"/>
                <w:szCs w:val="22"/>
                <w:lang w:val="en-US"/>
              </w:rPr>
            </w:pPr>
          </w:p>
          <w:p w14:paraId="29DD6261" w14:textId="65C94935" w:rsidR="00374E5A" w:rsidRPr="00D13A60" w:rsidRDefault="00BA2676" w:rsidP="004756B1">
            <w:pPr>
              <w:numPr>
                <w:ilvl w:val="0"/>
                <w:numId w:val="34"/>
              </w:numPr>
              <w:rPr>
                <w:rFonts w:ascii="Lato" w:hAnsi="Lato" w:cs="Arial"/>
                <w:sz w:val="22"/>
                <w:szCs w:val="22"/>
                <w:lang w:val="en-US"/>
              </w:rPr>
            </w:pPr>
            <w:r w:rsidRPr="00D13A60">
              <w:rPr>
                <w:rFonts w:ascii="Lato" w:hAnsi="Lato" w:cs="Arial"/>
                <w:sz w:val="22"/>
                <w:szCs w:val="22"/>
                <w:lang w:val="en-US"/>
              </w:rPr>
              <w:t>Working with subject experts across the movement, l</w:t>
            </w:r>
            <w:r w:rsidR="003A3986" w:rsidRPr="00D13A60">
              <w:rPr>
                <w:rFonts w:ascii="Lato" w:hAnsi="Lato" w:cs="Arial"/>
                <w:sz w:val="22"/>
                <w:szCs w:val="22"/>
                <w:lang w:val="en-US"/>
              </w:rPr>
              <w:t>ead on the</w:t>
            </w:r>
            <w:r w:rsidR="00ED459E" w:rsidRPr="00D13A60">
              <w:rPr>
                <w:rFonts w:ascii="Lato" w:hAnsi="Lato" w:cs="Arial"/>
                <w:sz w:val="22"/>
                <w:szCs w:val="22"/>
                <w:lang w:val="en-US"/>
              </w:rPr>
              <w:t xml:space="preserve"> development and </w:t>
            </w:r>
            <w:r w:rsidR="003A3986" w:rsidRPr="00D13A60">
              <w:rPr>
                <w:rFonts w:ascii="Lato" w:hAnsi="Lato" w:cs="Arial"/>
                <w:sz w:val="22"/>
                <w:szCs w:val="22"/>
                <w:lang w:val="en-US"/>
              </w:rPr>
              <w:t>harmoni</w:t>
            </w:r>
            <w:r w:rsidRPr="00D13A60">
              <w:rPr>
                <w:rFonts w:ascii="Lato" w:hAnsi="Lato" w:cs="Arial"/>
                <w:sz w:val="22"/>
                <w:szCs w:val="22"/>
                <w:lang w:val="en-US"/>
              </w:rPr>
              <w:t>s</w:t>
            </w:r>
            <w:r w:rsidR="003A3986" w:rsidRPr="00D13A60">
              <w:rPr>
                <w:rFonts w:ascii="Lato" w:hAnsi="Lato" w:cs="Arial"/>
                <w:sz w:val="22"/>
                <w:szCs w:val="22"/>
                <w:lang w:val="en-US"/>
              </w:rPr>
              <w:t xml:space="preserve">ation of </w:t>
            </w:r>
            <w:r w:rsidR="001866AE" w:rsidRPr="00D13A60">
              <w:rPr>
                <w:rFonts w:ascii="Lato" w:hAnsi="Lato" w:cs="Arial"/>
                <w:sz w:val="22"/>
                <w:szCs w:val="22"/>
                <w:lang w:val="en-US"/>
              </w:rPr>
              <w:t>Save the Children</w:t>
            </w:r>
            <w:r w:rsidR="003A3986" w:rsidRPr="00D13A60">
              <w:rPr>
                <w:rFonts w:ascii="Lato" w:hAnsi="Lato" w:cs="Arial"/>
                <w:sz w:val="22"/>
                <w:szCs w:val="22"/>
                <w:lang w:val="en-US"/>
              </w:rPr>
              <w:t xml:space="preserve">’s </w:t>
            </w:r>
            <w:r w:rsidR="00B56A55" w:rsidRPr="00D13A60">
              <w:rPr>
                <w:rFonts w:ascii="Lato" w:hAnsi="Lato" w:cs="Arial"/>
                <w:sz w:val="22"/>
                <w:szCs w:val="22"/>
                <w:lang w:val="en-US"/>
              </w:rPr>
              <w:t>Arabic</w:t>
            </w:r>
            <w:r w:rsidR="003A3986" w:rsidRPr="00D13A60">
              <w:rPr>
                <w:rFonts w:ascii="Lato" w:hAnsi="Lato" w:cs="Arial"/>
                <w:sz w:val="22"/>
                <w:szCs w:val="22"/>
                <w:lang w:val="en-US"/>
              </w:rPr>
              <w:t xml:space="preserve"> </w:t>
            </w:r>
            <w:r w:rsidRPr="00D13A60">
              <w:rPr>
                <w:rFonts w:ascii="Lato" w:hAnsi="Lato" w:cs="Arial"/>
                <w:sz w:val="22"/>
                <w:szCs w:val="22"/>
                <w:lang w:val="en-US"/>
              </w:rPr>
              <w:t>term bases</w:t>
            </w:r>
            <w:r w:rsidR="00ED459E" w:rsidRPr="00D13A60">
              <w:rPr>
                <w:rFonts w:ascii="Lato" w:hAnsi="Lato" w:cs="Arial"/>
                <w:sz w:val="22"/>
                <w:szCs w:val="22"/>
                <w:lang w:val="en-US"/>
              </w:rPr>
              <w:t>.</w:t>
            </w:r>
          </w:p>
          <w:p w14:paraId="6A404725" w14:textId="77777777" w:rsidR="00ED459E" w:rsidRPr="00D13A60" w:rsidRDefault="00ED459E" w:rsidP="00ED459E">
            <w:pPr>
              <w:ind w:left="720"/>
              <w:rPr>
                <w:rFonts w:ascii="Lato" w:hAnsi="Lato" w:cs="Arial"/>
                <w:sz w:val="22"/>
                <w:szCs w:val="22"/>
                <w:lang w:val="en-US"/>
              </w:rPr>
            </w:pPr>
          </w:p>
          <w:p w14:paraId="2D13E181" w14:textId="05D4E590" w:rsidR="00374E5A" w:rsidRPr="00D13A60" w:rsidRDefault="00374E5A" w:rsidP="00C26A97">
            <w:pPr>
              <w:numPr>
                <w:ilvl w:val="0"/>
                <w:numId w:val="34"/>
              </w:numPr>
              <w:rPr>
                <w:rFonts w:ascii="Lato" w:hAnsi="Lato" w:cs="Arial"/>
                <w:sz w:val="22"/>
                <w:szCs w:val="22"/>
                <w:lang w:val="en-US"/>
              </w:rPr>
            </w:pPr>
            <w:r w:rsidRPr="00D13A60">
              <w:rPr>
                <w:rFonts w:ascii="Lato" w:hAnsi="Lato" w:cs="Arial"/>
                <w:sz w:val="22"/>
                <w:szCs w:val="22"/>
                <w:lang w:val="en-US"/>
              </w:rPr>
              <w:t xml:space="preserve">Provide </w:t>
            </w:r>
            <w:r w:rsidR="00F07202" w:rsidRPr="00D13A60">
              <w:rPr>
                <w:rFonts w:ascii="Lato" w:hAnsi="Lato" w:cs="Arial"/>
                <w:sz w:val="22"/>
                <w:szCs w:val="22"/>
                <w:lang w:val="en-US"/>
              </w:rPr>
              <w:t xml:space="preserve">translation and terminology </w:t>
            </w:r>
            <w:r w:rsidRPr="00D13A60">
              <w:rPr>
                <w:rFonts w:ascii="Lato" w:hAnsi="Lato" w:cs="Arial"/>
                <w:sz w:val="22"/>
                <w:szCs w:val="22"/>
                <w:lang w:val="en-US"/>
              </w:rPr>
              <w:t xml:space="preserve">expertise </w:t>
            </w:r>
            <w:r w:rsidR="001866AE" w:rsidRPr="00D13A60">
              <w:rPr>
                <w:rFonts w:ascii="Lato" w:hAnsi="Lato" w:cs="Arial"/>
                <w:sz w:val="22"/>
                <w:szCs w:val="22"/>
                <w:lang w:val="en-US"/>
              </w:rPr>
              <w:t>to S</w:t>
            </w:r>
            <w:r w:rsidR="006F377E" w:rsidRPr="00D13A60">
              <w:rPr>
                <w:rFonts w:ascii="Lato" w:hAnsi="Lato" w:cs="Arial"/>
                <w:sz w:val="22"/>
                <w:szCs w:val="22"/>
                <w:lang w:val="en-US"/>
              </w:rPr>
              <w:t xml:space="preserve">ave the Children International </w:t>
            </w:r>
            <w:r w:rsidR="001866AE" w:rsidRPr="00D13A60">
              <w:rPr>
                <w:rFonts w:ascii="Lato" w:hAnsi="Lato" w:cs="Arial"/>
                <w:sz w:val="22"/>
                <w:szCs w:val="22"/>
                <w:lang w:val="en-US"/>
              </w:rPr>
              <w:t>and the wider movement.</w:t>
            </w:r>
          </w:p>
          <w:p w14:paraId="6EBEE987" w14:textId="77777777" w:rsidR="00374E5A" w:rsidRPr="00D13A60" w:rsidRDefault="00374E5A" w:rsidP="00374E5A">
            <w:pPr>
              <w:rPr>
                <w:rFonts w:ascii="Lato" w:hAnsi="Lato" w:cs="Arial"/>
                <w:sz w:val="22"/>
                <w:szCs w:val="22"/>
                <w:lang w:val="en-US"/>
              </w:rPr>
            </w:pPr>
          </w:p>
          <w:p w14:paraId="2D11CDD0" w14:textId="716A48F6" w:rsidR="00374E5A" w:rsidRPr="00D13A60" w:rsidRDefault="00BA2676" w:rsidP="00374E5A">
            <w:pPr>
              <w:numPr>
                <w:ilvl w:val="0"/>
                <w:numId w:val="34"/>
              </w:numPr>
              <w:rPr>
                <w:rFonts w:ascii="Lato" w:hAnsi="Lato" w:cs="Arial"/>
                <w:sz w:val="22"/>
                <w:szCs w:val="22"/>
                <w:lang w:val="en-US"/>
              </w:rPr>
            </w:pPr>
            <w:r w:rsidRPr="00D13A60">
              <w:rPr>
                <w:rFonts w:ascii="Lato" w:hAnsi="Lato" w:cs="Arial"/>
                <w:sz w:val="22"/>
                <w:szCs w:val="22"/>
                <w:lang w:val="en-US"/>
              </w:rPr>
              <w:t xml:space="preserve"> </w:t>
            </w:r>
            <w:r w:rsidR="00C4537B" w:rsidRPr="00D13A60">
              <w:rPr>
                <w:rFonts w:ascii="Lato" w:hAnsi="Lato" w:cs="Arial"/>
                <w:sz w:val="22"/>
                <w:szCs w:val="22"/>
                <w:lang w:val="en-US"/>
              </w:rPr>
              <w:t>A</w:t>
            </w:r>
            <w:r w:rsidR="000F07FF" w:rsidRPr="00D13A60">
              <w:rPr>
                <w:rFonts w:ascii="Lato" w:hAnsi="Lato" w:cs="Arial"/>
                <w:sz w:val="22"/>
                <w:szCs w:val="22"/>
                <w:lang w:val="en-US"/>
              </w:rPr>
              <w:t>dapt</w:t>
            </w:r>
            <w:r w:rsidR="00374E5A" w:rsidRPr="00D13A60">
              <w:rPr>
                <w:rFonts w:ascii="Lato" w:hAnsi="Lato" w:cs="Arial"/>
                <w:sz w:val="22"/>
                <w:szCs w:val="22"/>
                <w:lang w:val="en-US"/>
              </w:rPr>
              <w:t xml:space="preserve"> </w:t>
            </w:r>
            <w:r w:rsidR="00F07202" w:rsidRPr="00D13A60">
              <w:rPr>
                <w:rFonts w:ascii="Lato" w:hAnsi="Lato" w:cs="Arial"/>
                <w:sz w:val="22"/>
                <w:szCs w:val="22"/>
                <w:lang w:val="en-US"/>
              </w:rPr>
              <w:t xml:space="preserve">Save the Children’s </w:t>
            </w:r>
            <w:r w:rsidR="002507BD" w:rsidRPr="00D13A60">
              <w:rPr>
                <w:rFonts w:ascii="Lato" w:hAnsi="Lato" w:cs="Arial"/>
                <w:sz w:val="22"/>
                <w:szCs w:val="22"/>
                <w:lang w:val="en-US"/>
              </w:rPr>
              <w:t>Unified L</w:t>
            </w:r>
            <w:r w:rsidR="00F07202" w:rsidRPr="00D13A60">
              <w:rPr>
                <w:rFonts w:ascii="Lato" w:hAnsi="Lato" w:cs="Arial"/>
                <w:sz w:val="22"/>
                <w:szCs w:val="22"/>
                <w:lang w:val="en-US"/>
              </w:rPr>
              <w:t xml:space="preserve">anguage </w:t>
            </w:r>
            <w:r w:rsidR="002507BD" w:rsidRPr="00D13A60">
              <w:rPr>
                <w:rFonts w:ascii="Lato" w:hAnsi="Lato" w:cs="Arial"/>
                <w:sz w:val="22"/>
                <w:szCs w:val="22"/>
                <w:lang w:val="en-US"/>
              </w:rPr>
              <w:t>G</w:t>
            </w:r>
            <w:r w:rsidR="00F07202" w:rsidRPr="00D13A60">
              <w:rPr>
                <w:rFonts w:ascii="Lato" w:hAnsi="Lato" w:cs="Arial"/>
                <w:sz w:val="22"/>
                <w:szCs w:val="22"/>
                <w:lang w:val="en-US"/>
              </w:rPr>
              <w:t xml:space="preserve">uide </w:t>
            </w:r>
            <w:r w:rsidRPr="00D13A60">
              <w:rPr>
                <w:rFonts w:ascii="Lato" w:hAnsi="Lato" w:cs="Arial"/>
                <w:sz w:val="22"/>
                <w:szCs w:val="22"/>
                <w:lang w:val="en-US"/>
              </w:rPr>
              <w:t xml:space="preserve">from English </w:t>
            </w:r>
            <w:r w:rsidR="001866AE" w:rsidRPr="00D13A60">
              <w:rPr>
                <w:rFonts w:ascii="Lato" w:hAnsi="Lato" w:cs="Arial"/>
                <w:sz w:val="22"/>
                <w:szCs w:val="22"/>
                <w:lang w:val="en-US"/>
              </w:rPr>
              <w:t>to</w:t>
            </w:r>
            <w:r w:rsidR="00F07202" w:rsidRPr="00D13A60">
              <w:rPr>
                <w:rFonts w:ascii="Lato" w:hAnsi="Lato" w:cs="Arial"/>
                <w:sz w:val="22"/>
                <w:szCs w:val="22"/>
                <w:lang w:val="en-US"/>
              </w:rPr>
              <w:t xml:space="preserve"> </w:t>
            </w:r>
            <w:r w:rsidR="00B56A55" w:rsidRPr="00D13A60">
              <w:rPr>
                <w:rFonts w:ascii="Lato" w:hAnsi="Lato" w:cs="Arial"/>
                <w:sz w:val="22"/>
                <w:szCs w:val="22"/>
                <w:lang w:val="en-US"/>
              </w:rPr>
              <w:t>Arabic</w:t>
            </w:r>
            <w:r w:rsidR="00F07202" w:rsidRPr="00D13A60">
              <w:rPr>
                <w:rFonts w:ascii="Lato" w:hAnsi="Lato" w:cs="Arial"/>
                <w:sz w:val="22"/>
                <w:szCs w:val="22"/>
                <w:lang w:val="en-US"/>
              </w:rPr>
              <w:t xml:space="preserve">. </w:t>
            </w:r>
          </w:p>
          <w:p w14:paraId="6A1AAB2D" w14:textId="77777777" w:rsidR="00C4537B" w:rsidRPr="00D13A60" w:rsidRDefault="00C4537B" w:rsidP="00C4537B">
            <w:pPr>
              <w:pStyle w:val="ListParagraph"/>
              <w:rPr>
                <w:rFonts w:ascii="Lato" w:hAnsi="Lato" w:cs="Arial"/>
                <w:sz w:val="22"/>
                <w:szCs w:val="22"/>
                <w:lang w:val="en-US"/>
              </w:rPr>
            </w:pPr>
          </w:p>
          <w:p w14:paraId="056D31DC" w14:textId="4C7D7302" w:rsidR="00374E5A" w:rsidRPr="00D13A60" w:rsidRDefault="00D419A6" w:rsidP="00870670">
            <w:pPr>
              <w:numPr>
                <w:ilvl w:val="0"/>
                <w:numId w:val="34"/>
              </w:numPr>
              <w:rPr>
                <w:rFonts w:ascii="Lato" w:hAnsi="Lato" w:cs="Arial"/>
                <w:sz w:val="22"/>
                <w:szCs w:val="22"/>
                <w:lang w:val="en-US"/>
              </w:rPr>
            </w:pPr>
            <w:r w:rsidRPr="00D13A60">
              <w:rPr>
                <w:rFonts w:ascii="Lato" w:hAnsi="Lato" w:cs="Arial"/>
                <w:sz w:val="22"/>
                <w:szCs w:val="22"/>
                <w:lang w:val="en-US"/>
              </w:rPr>
              <w:t>Build robust relationships with S</w:t>
            </w:r>
            <w:r w:rsidR="006F377E" w:rsidRPr="00D13A60">
              <w:rPr>
                <w:rFonts w:ascii="Lato" w:hAnsi="Lato" w:cs="Arial"/>
                <w:sz w:val="22"/>
                <w:szCs w:val="22"/>
                <w:lang w:val="en-US"/>
              </w:rPr>
              <w:t>ave the Children International</w:t>
            </w:r>
            <w:r w:rsidRPr="00D13A60">
              <w:rPr>
                <w:rFonts w:ascii="Lato" w:hAnsi="Lato" w:cs="Arial"/>
                <w:sz w:val="22"/>
                <w:szCs w:val="22"/>
                <w:lang w:val="en-US"/>
              </w:rPr>
              <w:t>’s key linguistic suppliers</w:t>
            </w:r>
            <w:r w:rsidR="00127A26" w:rsidRPr="00D13A60">
              <w:rPr>
                <w:rFonts w:ascii="Lato" w:hAnsi="Lato" w:cs="Arial"/>
                <w:sz w:val="22"/>
                <w:szCs w:val="22"/>
                <w:lang w:val="en-US"/>
              </w:rPr>
              <w:t xml:space="preserve"> to ensure consistent translations.</w:t>
            </w:r>
          </w:p>
          <w:p w14:paraId="1F118273" w14:textId="328C3072" w:rsidR="006F377E" w:rsidRPr="00D13A60" w:rsidRDefault="006F377E" w:rsidP="006F377E">
            <w:pPr>
              <w:rPr>
                <w:rFonts w:ascii="Lato" w:hAnsi="Lato" w:cs="Arial"/>
                <w:sz w:val="22"/>
                <w:szCs w:val="22"/>
                <w:lang w:val="en-US"/>
              </w:rPr>
            </w:pPr>
          </w:p>
        </w:tc>
      </w:tr>
      <w:tr w:rsidR="00174203" w:rsidRPr="00D13A60" w14:paraId="2B0C1815" w14:textId="77777777" w:rsidTr="0A0D9554">
        <w:tc>
          <w:tcPr>
            <w:tcW w:w="9498" w:type="dxa"/>
            <w:gridSpan w:val="3"/>
          </w:tcPr>
          <w:p w14:paraId="39962CD7" w14:textId="77777777" w:rsidR="008264D8" w:rsidRPr="00D13A60" w:rsidRDefault="008264D8" w:rsidP="00AE6C2A">
            <w:pPr>
              <w:snapToGrid w:val="0"/>
              <w:ind w:left="-24"/>
              <w:rPr>
                <w:rFonts w:ascii="Lato" w:hAnsi="Lato" w:cs="Arial"/>
                <w:sz w:val="22"/>
                <w:szCs w:val="22"/>
              </w:rPr>
            </w:pPr>
            <w:r w:rsidRPr="00D13A60">
              <w:rPr>
                <w:rFonts w:ascii="Lato" w:hAnsi="Lato" w:cs="Arial"/>
                <w:b/>
                <w:sz w:val="22"/>
                <w:szCs w:val="22"/>
              </w:rPr>
              <w:t>BEHAVIOURS (</w:t>
            </w:r>
            <w:r w:rsidR="00B82676" w:rsidRPr="00D13A60">
              <w:rPr>
                <w:rFonts w:ascii="Lato" w:hAnsi="Lato" w:cs="Arial"/>
                <w:b/>
                <w:sz w:val="22"/>
                <w:szCs w:val="22"/>
              </w:rPr>
              <w:t>V</w:t>
            </w:r>
            <w:r w:rsidRPr="00D13A60">
              <w:rPr>
                <w:rFonts w:ascii="Lato" w:hAnsi="Lato" w:cs="Arial"/>
                <w:b/>
                <w:sz w:val="22"/>
                <w:szCs w:val="22"/>
              </w:rPr>
              <w:t>alues in Practice</w:t>
            </w:r>
            <w:r w:rsidRPr="00D13A60">
              <w:rPr>
                <w:rFonts w:ascii="Lato" w:hAnsi="Lato" w:cs="Arial"/>
                <w:sz w:val="22"/>
                <w:szCs w:val="22"/>
              </w:rPr>
              <w:t>)</w:t>
            </w:r>
            <w:r w:rsidR="006224AD" w:rsidRPr="00D13A60">
              <w:rPr>
                <w:rFonts w:ascii="Lato" w:hAnsi="Lato" w:cs="Arial"/>
                <w:sz w:val="22"/>
                <w:szCs w:val="22"/>
              </w:rPr>
              <w:t xml:space="preserve"> </w:t>
            </w:r>
          </w:p>
          <w:p w14:paraId="514316A3" w14:textId="77777777" w:rsidR="00421227" w:rsidRPr="00D13A60" w:rsidRDefault="00421227" w:rsidP="00AE6C2A">
            <w:pPr>
              <w:snapToGrid w:val="0"/>
              <w:ind w:left="-24"/>
              <w:rPr>
                <w:rFonts w:ascii="Lato" w:hAnsi="Lato" w:cs="Arial"/>
                <w:b/>
                <w:i/>
                <w:color w:val="808080"/>
                <w:sz w:val="22"/>
                <w:szCs w:val="22"/>
              </w:rPr>
            </w:pPr>
          </w:p>
          <w:p w14:paraId="15C83F96" w14:textId="77777777" w:rsidR="00421227" w:rsidRPr="00D13A60" w:rsidRDefault="00421227" w:rsidP="00AE6C2A">
            <w:pPr>
              <w:snapToGrid w:val="0"/>
              <w:ind w:left="-24"/>
              <w:rPr>
                <w:rFonts w:ascii="Lato" w:hAnsi="Lato" w:cs="Arial"/>
                <w:b/>
                <w:sz w:val="22"/>
                <w:szCs w:val="22"/>
              </w:rPr>
            </w:pPr>
            <w:r w:rsidRPr="00D13A60">
              <w:rPr>
                <w:rFonts w:ascii="Lato" w:hAnsi="Lato" w:cs="Arial"/>
                <w:b/>
                <w:sz w:val="22"/>
                <w:szCs w:val="22"/>
              </w:rPr>
              <w:t>Accountability:</w:t>
            </w:r>
          </w:p>
          <w:p w14:paraId="3E3C2533" w14:textId="77777777" w:rsidR="00421227" w:rsidRPr="00D13A60" w:rsidRDefault="00421227" w:rsidP="00AE6C2A">
            <w:pPr>
              <w:numPr>
                <w:ilvl w:val="0"/>
                <w:numId w:val="21"/>
              </w:numPr>
              <w:suppressAutoHyphens/>
              <w:rPr>
                <w:rFonts w:ascii="Lato" w:hAnsi="Lato" w:cs="Arial"/>
                <w:sz w:val="22"/>
                <w:szCs w:val="22"/>
              </w:rPr>
            </w:pPr>
            <w:r w:rsidRPr="00D13A60">
              <w:rPr>
                <w:rFonts w:ascii="Lato" w:hAnsi="Lato" w:cs="Arial"/>
                <w:sz w:val="22"/>
                <w:szCs w:val="22"/>
              </w:rPr>
              <w:t>holds self accountable for making decisions, managing resources efficiently, achieving and role modelling Save the Children values</w:t>
            </w:r>
          </w:p>
          <w:p w14:paraId="246BE8DA" w14:textId="3968CEFA" w:rsidR="00421227" w:rsidRPr="00D13A60" w:rsidRDefault="00421227" w:rsidP="00AE6C2A">
            <w:pPr>
              <w:numPr>
                <w:ilvl w:val="0"/>
                <w:numId w:val="21"/>
              </w:numPr>
              <w:suppressAutoHyphens/>
              <w:rPr>
                <w:rFonts w:ascii="Lato" w:hAnsi="Lato" w:cs="Arial"/>
                <w:sz w:val="22"/>
                <w:szCs w:val="22"/>
              </w:rPr>
            </w:pPr>
            <w:r w:rsidRPr="00D13A60">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AD0A612" w14:textId="77777777" w:rsidR="00421227" w:rsidRPr="00D13A60" w:rsidRDefault="00421227" w:rsidP="00AE6C2A">
            <w:pPr>
              <w:ind w:left="-24"/>
              <w:rPr>
                <w:rFonts w:ascii="Lato" w:hAnsi="Lato" w:cs="Arial"/>
                <w:b/>
                <w:sz w:val="22"/>
                <w:szCs w:val="22"/>
              </w:rPr>
            </w:pPr>
            <w:r w:rsidRPr="00D13A60">
              <w:rPr>
                <w:rFonts w:ascii="Lato" w:hAnsi="Lato" w:cs="Arial"/>
                <w:b/>
                <w:sz w:val="22"/>
                <w:szCs w:val="22"/>
              </w:rPr>
              <w:t>Ambition:</w:t>
            </w:r>
          </w:p>
          <w:p w14:paraId="117FE732" w14:textId="77777777" w:rsidR="00421227" w:rsidRPr="00D13A60" w:rsidRDefault="00421227" w:rsidP="00AE6C2A">
            <w:pPr>
              <w:numPr>
                <w:ilvl w:val="0"/>
                <w:numId w:val="22"/>
              </w:numPr>
              <w:suppressAutoHyphens/>
              <w:rPr>
                <w:rFonts w:ascii="Lato" w:hAnsi="Lato" w:cs="Arial"/>
                <w:sz w:val="22"/>
                <w:szCs w:val="22"/>
              </w:rPr>
            </w:pPr>
            <w:r w:rsidRPr="00D13A60">
              <w:rPr>
                <w:rFonts w:ascii="Lato" w:hAnsi="Lato" w:cs="Arial"/>
                <w:sz w:val="22"/>
                <w:szCs w:val="22"/>
              </w:rPr>
              <w:t>sets ambitious and challenging goals for themselves and their team, takes responsibility for their own personal development and encourages their team to do the same</w:t>
            </w:r>
          </w:p>
          <w:p w14:paraId="72D516CB" w14:textId="77777777" w:rsidR="00421227" w:rsidRPr="00D13A60" w:rsidRDefault="00421227" w:rsidP="00AE6C2A">
            <w:pPr>
              <w:numPr>
                <w:ilvl w:val="0"/>
                <w:numId w:val="22"/>
              </w:numPr>
              <w:suppressAutoHyphens/>
              <w:rPr>
                <w:rFonts w:ascii="Lato" w:hAnsi="Lato" w:cs="Arial"/>
                <w:sz w:val="22"/>
                <w:szCs w:val="22"/>
              </w:rPr>
            </w:pPr>
            <w:r w:rsidRPr="00D13A60">
              <w:rPr>
                <w:rFonts w:ascii="Lato" w:hAnsi="Lato" w:cs="Arial"/>
                <w:sz w:val="22"/>
                <w:szCs w:val="22"/>
              </w:rPr>
              <w:t>widely shares their personal vision for Save the Children, engages and motivates others</w:t>
            </w:r>
          </w:p>
          <w:p w14:paraId="73D85B56" w14:textId="2DA8A258" w:rsidR="00421227" w:rsidRPr="00D13A60" w:rsidRDefault="00421227" w:rsidP="00AE6C2A">
            <w:pPr>
              <w:numPr>
                <w:ilvl w:val="0"/>
                <w:numId w:val="22"/>
              </w:numPr>
              <w:suppressAutoHyphens/>
              <w:rPr>
                <w:rFonts w:ascii="Lato" w:hAnsi="Lato" w:cs="Arial"/>
                <w:sz w:val="22"/>
                <w:szCs w:val="22"/>
              </w:rPr>
            </w:pPr>
            <w:r w:rsidRPr="00D13A60">
              <w:rPr>
                <w:rFonts w:ascii="Lato" w:hAnsi="Lato" w:cs="Arial"/>
                <w:sz w:val="22"/>
                <w:szCs w:val="22"/>
              </w:rPr>
              <w:t>future orientated, thinks strategically and on a global scale</w:t>
            </w:r>
          </w:p>
          <w:p w14:paraId="4E34DA2B" w14:textId="77777777" w:rsidR="00421227" w:rsidRPr="00D13A60" w:rsidRDefault="00421227" w:rsidP="00AE6C2A">
            <w:pPr>
              <w:ind w:left="-24"/>
              <w:rPr>
                <w:rFonts w:ascii="Lato" w:hAnsi="Lato" w:cs="Arial"/>
                <w:b/>
                <w:sz w:val="22"/>
                <w:szCs w:val="22"/>
              </w:rPr>
            </w:pPr>
            <w:r w:rsidRPr="00D13A60">
              <w:rPr>
                <w:rFonts w:ascii="Lato" w:hAnsi="Lato" w:cs="Arial"/>
                <w:b/>
                <w:sz w:val="22"/>
                <w:szCs w:val="22"/>
              </w:rPr>
              <w:t>Collaboration:</w:t>
            </w:r>
          </w:p>
          <w:p w14:paraId="5CA27B10" w14:textId="77777777" w:rsidR="00421227" w:rsidRPr="00D13A60" w:rsidRDefault="00421227" w:rsidP="00AE6C2A">
            <w:pPr>
              <w:numPr>
                <w:ilvl w:val="0"/>
                <w:numId w:val="5"/>
              </w:numPr>
              <w:suppressAutoHyphens/>
              <w:rPr>
                <w:rFonts w:ascii="Lato" w:hAnsi="Lato" w:cs="Arial"/>
                <w:sz w:val="22"/>
                <w:szCs w:val="22"/>
              </w:rPr>
            </w:pPr>
            <w:r w:rsidRPr="00D13A60">
              <w:rPr>
                <w:rFonts w:ascii="Lato" w:hAnsi="Lato" w:cs="Arial"/>
                <w:sz w:val="22"/>
                <w:szCs w:val="22"/>
              </w:rPr>
              <w:t>builds and maintains effective relationships, with their team, colleagues, Members and external partners and supporters</w:t>
            </w:r>
          </w:p>
          <w:p w14:paraId="6057EDAD" w14:textId="77777777" w:rsidR="00421227" w:rsidRPr="00D13A60" w:rsidRDefault="00421227" w:rsidP="00AE6C2A">
            <w:pPr>
              <w:numPr>
                <w:ilvl w:val="0"/>
                <w:numId w:val="5"/>
              </w:numPr>
              <w:suppressAutoHyphens/>
              <w:rPr>
                <w:rFonts w:ascii="Lato" w:hAnsi="Lato" w:cs="Arial"/>
                <w:sz w:val="22"/>
                <w:szCs w:val="22"/>
              </w:rPr>
            </w:pPr>
            <w:r w:rsidRPr="00D13A60">
              <w:rPr>
                <w:rFonts w:ascii="Lato" w:hAnsi="Lato" w:cs="Arial"/>
                <w:sz w:val="22"/>
                <w:szCs w:val="22"/>
              </w:rPr>
              <w:t>values diversity, sees it as a source of competitive strength</w:t>
            </w:r>
          </w:p>
          <w:p w14:paraId="2845F006" w14:textId="5FF324E4" w:rsidR="00421227" w:rsidRPr="00D13A60" w:rsidRDefault="00421227" w:rsidP="00AE6C2A">
            <w:pPr>
              <w:numPr>
                <w:ilvl w:val="0"/>
                <w:numId w:val="20"/>
              </w:numPr>
              <w:suppressAutoHyphens/>
              <w:rPr>
                <w:rFonts w:ascii="Lato" w:hAnsi="Lato" w:cs="Arial"/>
                <w:sz w:val="22"/>
                <w:szCs w:val="22"/>
              </w:rPr>
            </w:pPr>
            <w:r w:rsidRPr="00D13A60">
              <w:rPr>
                <w:rFonts w:ascii="Lato" w:hAnsi="Lato" w:cs="Arial"/>
                <w:sz w:val="22"/>
                <w:szCs w:val="22"/>
              </w:rPr>
              <w:t>approachable, good listener, easy to talk to</w:t>
            </w:r>
          </w:p>
          <w:p w14:paraId="1E15D86B" w14:textId="77777777" w:rsidR="00421227" w:rsidRPr="00D13A60" w:rsidRDefault="00421227" w:rsidP="00AE6C2A">
            <w:pPr>
              <w:ind w:left="-24"/>
              <w:rPr>
                <w:rFonts w:ascii="Lato" w:hAnsi="Lato" w:cs="Arial"/>
                <w:b/>
                <w:sz w:val="22"/>
                <w:szCs w:val="22"/>
              </w:rPr>
            </w:pPr>
            <w:r w:rsidRPr="00D13A60">
              <w:rPr>
                <w:rFonts w:ascii="Lato" w:hAnsi="Lato" w:cs="Arial"/>
                <w:b/>
                <w:sz w:val="22"/>
                <w:szCs w:val="22"/>
              </w:rPr>
              <w:t>Creativity:</w:t>
            </w:r>
          </w:p>
          <w:p w14:paraId="471C4A3A" w14:textId="77777777" w:rsidR="00421227" w:rsidRPr="00D13A60" w:rsidRDefault="00421227" w:rsidP="00AE6C2A">
            <w:pPr>
              <w:numPr>
                <w:ilvl w:val="0"/>
                <w:numId w:val="5"/>
              </w:numPr>
              <w:suppressAutoHyphens/>
              <w:rPr>
                <w:rFonts w:ascii="Lato" w:hAnsi="Lato" w:cs="Arial"/>
                <w:sz w:val="22"/>
                <w:szCs w:val="22"/>
              </w:rPr>
            </w:pPr>
            <w:r w:rsidRPr="00D13A60">
              <w:rPr>
                <w:rFonts w:ascii="Lato" w:hAnsi="Lato" w:cs="Arial"/>
                <w:sz w:val="22"/>
                <w:szCs w:val="22"/>
              </w:rPr>
              <w:t>develops and encourages new and innovative solutions</w:t>
            </w:r>
          </w:p>
          <w:p w14:paraId="2358663E" w14:textId="0DDB1839" w:rsidR="00421227" w:rsidRPr="00D13A60" w:rsidRDefault="00421227" w:rsidP="00AE6C2A">
            <w:pPr>
              <w:numPr>
                <w:ilvl w:val="0"/>
                <w:numId w:val="5"/>
              </w:numPr>
              <w:suppressAutoHyphens/>
              <w:rPr>
                <w:rFonts w:ascii="Lato" w:hAnsi="Lato" w:cs="Arial"/>
                <w:sz w:val="22"/>
                <w:szCs w:val="22"/>
              </w:rPr>
            </w:pPr>
            <w:r w:rsidRPr="00D13A60">
              <w:rPr>
                <w:rFonts w:ascii="Lato" w:hAnsi="Lato" w:cs="Arial"/>
                <w:sz w:val="22"/>
                <w:szCs w:val="22"/>
              </w:rPr>
              <w:t>willing to take disciplined risks</w:t>
            </w:r>
          </w:p>
          <w:p w14:paraId="115723D4" w14:textId="77777777" w:rsidR="00421227" w:rsidRPr="00D13A60" w:rsidRDefault="00421227" w:rsidP="00AE6C2A">
            <w:pPr>
              <w:ind w:left="-24"/>
              <w:rPr>
                <w:rFonts w:ascii="Lato" w:hAnsi="Lato" w:cs="Arial"/>
                <w:b/>
                <w:sz w:val="22"/>
                <w:szCs w:val="22"/>
              </w:rPr>
            </w:pPr>
            <w:r w:rsidRPr="00D13A60">
              <w:rPr>
                <w:rFonts w:ascii="Lato" w:hAnsi="Lato" w:cs="Arial"/>
                <w:b/>
                <w:sz w:val="22"/>
                <w:szCs w:val="22"/>
              </w:rPr>
              <w:t>Integrity:</w:t>
            </w:r>
          </w:p>
          <w:p w14:paraId="5706448C" w14:textId="77777777" w:rsidR="00704B75" w:rsidRPr="00D13A60" w:rsidRDefault="00421227" w:rsidP="00AE6C2A">
            <w:pPr>
              <w:numPr>
                <w:ilvl w:val="0"/>
                <w:numId w:val="10"/>
              </w:numPr>
              <w:rPr>
                <w:rFonts w:ascii="Lato" w:hAnsi="Lato" w:cs="Arial"/>
                <w:sz w:val="22"/>
                <w:szCs w:val="22"/>
              </w:rPr>
            </w:pPr>
            <w:r w:rsidRPr="00D13A60">
              <w:rPr>
                <w:rFonts w:ascii="Lato" w:hAnsi="Lato" w:cs="Arial"/>
                <w:sz w:val="22"/>
                <w:szCs w:val="22"/>
              </w:rPr>
              <w:lastRenderedPageBreak/>
              <w:t>honest, encourages openness and transparency; demonstrates highest levels of integrity</w:t>
            </w:r>
          </w:p>
          <w:p w14:paraId="2680821B" w14:textId="77777777" w:rsidR="002117FC" w:rsidRPr="00D13A60" w:rsidRDefault="002117FC" w:rsidP="00AE6C2A">
            <w:pPr>
              <w:ind w:left="696"/>
              <w:rPr>
                <w:rFonts w:ascii="Lato" w:hAnsi="Lato" w:cs="Arial"/>
                <w:sz w:val="22"/>
                <w:szCs w:val="22"/>
              </w:rPr>
            </w:pPr>
          </w:p>
        </w:tc>
      </w:tr>
      <w:tr w:rsidR="002117FC" w:rsidRPr="00D13A60" w14:paraId="6040F707" w14:textId="77777777" w:rsidTr="0A0D9554">
        <w:tc>
          <w:tcPr>
            <w:tcW w:w="9498" w:type="dxa"/>
            <w:gridSpan w:val="3"/>
          </w:tcPr>
          <w:p w14:paraId="1BD79B08" w14:textId="77777777" w:rsidR="00183688" w:rsidRPr="00D13A60" w:rsidRDefault="00183688" w:rsidP="00AE6C2A">
            <w:pPr>
              <w:rPr>
                <w:rFonts w:ascii="Lato" w:hAnsi="Lato" w:cs="Arial"/>
                <w:b/>
                <w:sz w:val="22"/>
                <w:szCs w:val="22"/>
              </w:rPr>
            </w:pPr>
          </w:p>
          <w:p w14:paraId="0A04A20B" w14:textId="1674D9E3" w:rsidR="002117FC" w:rsidRPr="00D13A60" w:rsidRDefault="002117FC" w:rsidP="00AE6C2A">
            <w:pPr>
              <w:rPr>
                <w:rFonts w:ascii="Lato" w:hAnsi="Lato" w:cs="Arial"/>
                <w:b/>
                <w:i/>
                <w:color w:val="808080"/>
                <w:sz w:val="22"/>
                <w:szCs w:val="22"/>
              </w:rPr>
            </w:pPr>
            <w:r w:rsidRPr="00D13A60">
              <w:rPr>
                <w:rFonts w:ascii="Lato" w:hAnsi="Lato" w:cs="Arial"/>
                <w:b/>
                <w:sz w:val="22"/>
                <w:szCs w:val="22"/>
              </w:rPr>
              <w:t xml:space="preserve">QUALIFICATIONS  </w:t>
            </w:r>
          </w:p>
          <w:p w14:paraId="6EC92D40" w14:textId="77777777" w:rsidR="002117FC" w:rsidRPr="00D13A60" w:rsidRDefault="00374E5A" w:rsidP="00AE6C2A">
            <w:pPr>
              <w:rPr>
                <w:rFonts w:ascii="Lato" w:hAnsi="Lato" w:cs="Arial"/>
                <w:sz w:val="22"/>
                <w:szCs w:val="22"/>
              </w:rPr>
            </w:pPr>
            <w:r w:rsidRPr="00D13A60">
              <w:rPr>
                <w:rFonts w:ascii="Lato" w:hAnsi="Lato" w:cs="Arial"/>
                <w:color w:val="000000"/>
                <w:sz w:val="22"/>
                <w:szCs w:val="22"/>
              </w:rPr>
              <w:t>Degree in Translations or equivalent</w:t>
            </w:r>
          </w:p>
          <w:p w14:paraId="36D9E55D" w14:textId="77777777" w:rsidR="002117FC" w:rsidRPr="00D13A60" w:rsidRDefault="002117FC" w:rsidP="00AE6C2A">
            <w:pPr>
              <w:rPr>
                <w:rFonts w:ascii="Lato" w:hAnsi="Lato" w:cs="Arial"/>
                <w:b/>
                <w:sz w:val="22"/>
                <w:szCs w:val="22"/>
              </w:rPr>
            </w:pPr>
          </w:p>
        </w:tc>
      </w:tr>
      <w:tr w:rsidR="002B21C3" w:rsidRPr="00D13A60" w14:paraId="1D396F85" w14:textId="77777777" w:rsidTr="0A0D9554">
        <w:tc>
          <w:tcPr>
            <w:tcW w:w="9498" w:type="dxa"/>
            <w:gridSpan w:val="3"/>
          </w:tcPr>
          <w:p w14:paraId="3751A401" w14:textId="2CB4A6E7" w:rsidR="002117FC" w:rsidRPr="00D13A60" w:rsidRDefault="002117FC" w:rsidP="00AE6C2A">
            <w:pPr>
              <w:pStyle w:val="ColorfulList-Accent11"/>
              <w:spacing w:after="0" w:line="240" w:lineRule="auto"/>
              <w:ind w:left="0"/>
              <w:rPr>
                <w:rFonts w:ascii="Lato" w:hAnsi="Lato" w:cs="Arial"/>
                <w:b/>
              </w:rPr>
            </w:pPr>
            <w:r w:rsidRPr="00D13A60">
              <w:rPr>
                <w:rFonts w:ascii="Lato" w:hAnsi="Lato" w:cs="Arial"/>
                <w:b/>
              </w:rPr>
              <w:t>EXPERIENCE AND SKILLS</w:t>
            </w:r>
          </w:p>
          <w:p w14:paraId="4C8B34F6" w14:textId="77777777" w:rsidR="00F5587C" w:rsidRPr="00D13A60" w:rsidRDefault="00F5587C" w:rsidP="00AE6C2A">
            <w:pPr>
              <w:pStyle w:val="ColorfulList-Accent11"/>
              <w:spacing w:after="0" w:line="240" w:lineRule="auto"/>
              <w:ind w:left="0"/>
              <w:rPr>
                <w:rFonts w:ascii="Lato" w:hAnsi="Lato" w:cs="Arial"/>
              </w:rPr>
            </w:pPr>
          </w:p>
          <w:p w14:paraId="520D99BF" w14:textId="1F54FC07" w:rsidR="00374E5A" w:rsidRPr="00D13A60" w:rsidRDefault="00F07202" w:rsidP="00374E5A">
            <w:pPr>
              <w:numPr>
                <w:ilvl w:val="0"/>
                <w:numId w:val="9"/>
              </w:numPr>
              <w:suppressAutoHyphens/>
              <w:rPr>
                <w:rFonts w:ascii="Lato" w:hAnsi="Lato" w:cs="Calibri"/>
                <w:sz w:val="22"/>
                <w:szCs w:val="22"/>
              </w:rPr>
            </w:pPr>
            <w:r w:rsidRPr="00D13A60">
              <w:rPr>
                <w:rFonts w:ascii="Lato" w:hAnsi="Lato" w:cs="Calibri"/>
                <w:sz w:val="22"/>
                <w:szCs w:val="22"/>
              </w:rPr>
              <w:t>At least 5 years’ p</w:t>
            </w:r>
            <w:r w:rsidR="00374E5A" w:rsidRPr="00D13A60">
              <w:rPr>
                <w:rFonts w:ascii="Lato" w:hAnsi="Lato" w:cs="Calibri"/>
                <w:sz w:val="22"/>
                <w:szCs w:val="22"/>
              </w:rPr>
              <w:t xml:space="preserve">rofessional translation experience </w:t>
            </w:r>
            <w:r w:rsidRPr="00D13A60">
              <w:rPr>
                <w:rFonts w:ascii="Lato" w:hAnsi="Lato" w:cs="Calibri"/>
                <w:sz w:val="22"/>
                <w:szCs w:val="22"/>
              </w:rPr>
              <w:t xml:space="preserve">from </w:t>
            </w:r>
            <w:r w:rsidR="001F6231" w:rsidRPr="00D13A60">
              <w:rPr>
                <w:rFonts w:ascii="Lato" w:hAnsi="Lato" w:cs="Arial"/>
                <w:sz w:val="22"/>
                <w:szCs w:val="22"/>
                <w:lang w:eastAsia="en-GB"/>
              </w:rPr>
              <w:t xml:space="preserve">English to </w:t>
            </w:r>
            <w:r w:rsidR="00B56A55" w:rsidRPr="00D13A60">
              <w:rPr>
                <w:rFonts w:ascii="Lato" w:hAnsi="Lato" w:cs="Arial"/>
                <w:sz w:val="22"/>
                <w:szCs w:val="22"/>
                <w:lang w:eastAsia="en-GB"/>
              </w:rPr>
              <w:t>Arabic</w:t>
            </w:r>
            <w:r w:rsidR="00F05212" w:rsidRPr="00D13A60">
              <w:rPr>
                <w:rFonts w:ascii="Lato" w:hAnsi="Lato" w:cs="Arial"/>
                <w:sz w:val="22"/>
                <w:szCs w:val="22"/>
                <w:lang w:eastAsia="en-GB"/>
              </w:rPr>
              <w:t xml:space="preserve">, including experience of working </w:t>
            </w:r>
            <w:r w:rsidR="00127A26" w:rsidRPr="00D13A60">
              <w:rPr>
                <w:rFonts w:ascii="Lato" w:hAnsi="Lato" w:cs="Arial"/>
                <w:sz w:val="22"/>
                <w:szCs w:val="22"/>
                <w:lang w:eastAsia="en-GB"/>
              </w:rPr>
              <w:t>on</w:t>
            </w:r>
            <w:r w:rsidR="00F05212" w:rsidRPr="00D13A60">
              <w:rPr>
                <w:rFonts w:ascii="Lato" w:hAnsi="Lato" w:cs="Arial"/>
                <w:sz w:val="22"/>
                <w:szCs w:val="22"/>
                <w:lang w:eastAsia="en-GB"/>
              </w:rPr>
              <w:t xml:space="preserve"> humanitarian </w:t>
            </w:r>
            <w:r w:rsidR="00127A26" w:rsidRPr="00D13A60">
              <w:rPr>
                <w:rFonts w:ascii="Lato" w:hAnsi="Lato" w:cs="Arial"/>
                <w:sz w:val="22"/>
                <w:szCs w:val="22"/>
                <w:lang w:eastAsia="en-GB"/>
              </w:rPr>
              <w:t>content</w:t>
            </w:r>
          </w:p>
          <w:p w14:paraId="6ED016FD" w14:textId="4DF91494" w:rsidR="00374E5A" w:rsidRPr="00D13A60" w:rsidRDefault="00374E5A" w:rsidP="00374E5A">
            <w:pPr>
              <w:numPr>
                <w:ilvl w:val="0"/>
                <w:numId w:val="9"/>
              </w:numPr>
              <w:suppressAutoHyphens/>
              <w:rPr>
                <w:rFonts w:ascii="Lato" w:hAnsi="Lato" w:cs="Calibri"/>
                <w:sz w:val="22"/>
                <w:szCs w:val="22"/>
              </w:rPr>
            </w:pPr>
            <w:r w:rsidRPr="00D13A60">
              <w:rPr>
                <w:rFonts w:ascii="Lato" w:hAnsi="Lato" w:cs="Calibri"/>
                <w:sz w:val="22"/>
                <w:szCs w:val="22"/>
              </w:rPr>
              <w:t xml:space="preserve">Experience of working independently </w:t>
            </w:r>
            <w:r w:rsidR="00127A26" w:rsidRPr="00D13A60">
              <w:rPr>
                <w:rFonts w:ascii="Lato" w:hAnsi="Lato" w:cs="Calibri"/>
                <w:sz w:val="22"/>
                <w:szCs w:val="22"/>
              </w:rPr>
              <w:t>with</w:t>
            </w:r>
            <w:r w:rsidRPr="00D13A60">
              <w:rPr>
                <w:rFonts w:ascii="Lato" w:hAnsi="Lato" w:cs="Calibri"/>
                <w:sz w:val="22"/>
                <w:szCs w:val="22"/>
              </w:rPr>
              <w:t xml:space="preserve"> a </w:t>
            </w:r>
            <w:r w:rsidR="009D5C13" w:rsidRPr="00D13A60">
              <w:rPr>
                <w:rFonts w:ascii="Lato" w:hAnsi="Lato" w:cs="Calibri"/>
                <w:sz w:val="22"/>
                <w:szCs w:val="22"/>
              </w:rPr>
              <w:t>global</w:t>
            </w:r>
            <w:r w:rsidRPr="00D13A60">
              <w:rPr>
                <w:rFonts w:ascii="Lato" w:hAnsi="Lato" w:cs="Calibri"/>
                <w:sz w:val="22"/>
                <w:szCs w:val="22"/>
              </w:rPr>
              <w:t xml:space="preserve"> organisation, collaborating with diverse stakeholders</w:t>
            </w:r>
          </w:p>
          <w:p w14:paraId="400EE99D" w14:textId="77777777" w:rsidR="00374E5A" w:rsidRPr="00D13A60" w:rsidRDefault="00374E5A" w:rsidP="00374E5A">
            <w:pPr>
              <w:numPr>
                <w:ilvl w:val="0"/>
                <w:numId w:val="9"/>
              </w:numPr>
              <w:suppressAutoHyphens/>
              <w:rPr>
                <w:rFonts w:ascii="Lato" w:hAnsi="Lato" w:cs="Calibri"/>
                <w:b/>
                <w:i/>
                <w:color w:val="808080"/>
                <w:sz w:val="22"/>
                <w:szCs w:val="22"/>
              </w:rPr>
            </w:pPr>
            <w:r w:rsidRPr="00D13A60">
              <w:rPr>
                <w:rFonts w:ascii="Lato" w:hAnsi="Lato" w:cs="Calibri"/>
                <w:sz w:val="22"/>
                <w:szCs w:val="22"/>
              </w:rPr>
              <w:t>Able to prioritise work effectively, dealing with multiple simultaneous projects; comfortable working with remote teams across different time zones</w:t>
            </w:r>
          </w:p>
          <w:p w14:paraId="1724EFB3" w14:textId="06DD4E3B" w:rsidR="00374E5A" w:rsidRPr="00D13A60" w:rsidRDefault="00374E5A" w:rsidP="00374E5A">
            <w:pPr>
              <w:numPr>
                <w:ilvl w:val="0"/>
                <w:numId w:val="9"/>
              </w:numPr>
              <w:suppressAutoHyphens/>
              <w:rPr>
                <w:rFonts w:ascii="Lato" w:hAnsi="Lato" w:cs="Calibri"/>
                <w:b/>
                <w:i/>
                <w:color w:val="808080"/>
                <w:sz w:val="22"/>
                <w:szCs w:val="22"/>
              </w:rPr>
            </w:pPr>
            <w:r w:rsidRPr="00D13A60">
              <w:rPr>
                <w:rFonts w:ascii="Lato" w:hAnsi="Lato" w:cs="Calibri"/>
                <w:sz w:val="22"/>
                <w:szCs w:val="22"/>
              </w:rPr>
              <w:t>Understanding of translation workflow</w:t>
            </w:r>
            <w:r w:rsidR="005C28AA" w:rsidRPr="00D13A60">
              <w:rPr>
                <w:rFonts w:ascii="Lato" w:hAnsi="Lato" w:cs="Calibri"/>
                <w:sz w:val="22"/>
                <w:szCs w:val="22"/>
              </w:rPr>
              <w:t>s</w:t>
            </w:r>
            <w:r w:rsidR="005B1861" w:rsidRPr="00D13A60">
              <w:rPr>
                <w:rFonts w:ascii="Lato" w:hAnsi="Lato" w:cs="Calibri"/>
                <w:sz w:val="22"/>
                <w:szCs w:val="22"/>
              </w:rPr>
              <w:t xml:space="preserve"> </w:t>
            </w:r>
            <w:r w:rsidR="00121954" w:rsidRPr="00D13A60">
              <w:rPr>
                <w:rFonts w:ascii="Lato" w:hAnsi="Lato" w:cs="Calibri"/>
                <w:sz w:val="22"/>
                <w:szCs w:val="22"/>
              </w:rPr>
              <w:t>and terminology tools</w:t>
            </w:r>
          </w:p>
          <w:p w14:paraId="17F21A1E" w14:textId="597C9D82" w:rsidR="00374E5A" w:rsidRPr="00D13A60" w:rsidRDefault="00374E5A" w:rsidP="001866AE">
            <w:pPr>
              <w:numPr>
                <w:ilvl w:val="0"/>
                <w:numId w:val="9"/>
              </w:numPr>
              <w:suppressAutoHyphens/>
              <w:rPr>
                <w:rFonts w:ascii="Lato" w:hAnsi="Lato" w:cs="Calibri"/>
                <w:b/>
                <w:i/>
                <w:color w:val="808080"/>
                <w:sz w:val="22"/>
                <w:szCs w:val="22"/>
              </w:rPr>
            </w:pPr>
            <w:r w:rsidRPr="00D13A60">
              <w:rPr>
                <w:rFonts w:ascii="Lato" w:hAnsi="Lato" w:cs="Calibri"/>
                <w:sz w:val="22"/>
                <w:szCs w:val="22"/>
              </w:rPr>
              <w:t>A high level of attention to detail, with exceptional</w:t>
            </w:r>
            <w:r w:rsidR="005B1861" w:rsidRPr="00D13A60">
              <w:rPr>
                <w:rFonts w:ascii="Lato" w:hAnsi="Lato" w:cs="Calibri"/>
                <w:sz w:val="22"/>
                <w:szCs w:val="22"/>
              </w:rPr>
              <w:t xml:space="preserve"> grasp of </w:t>
            </w:r>
            <w:r w:rsidR="00B56A55" w:rsidRPr="00D13A60">
              <w:rPr>
                <w:rFonts w:ascii="Lato" w:hAnsi="Lato" w:cs="Calibri"/>
                <w:sz w:val="22"/>
                <w:szCs w:val="22"/>
              </w:rPr>
              <w:t>Arabic</w:t>
            </w:r>
            <w:r w:rsidR="005B1861" w:rsidRPr="00D13A60">
              <w:rPr>
                <w:rFonts w:ascii="Lato" w:hAnsi="Lato" w:cs="Calibri"/>
                <w:sz w:val="22"/>
                <w:szCs w:val="22"/>
              </w:rPr>
              <w:t xml:space="preserve"> </w:t>
            </w:r>
            <w:r w:rsidR="009D5C13" w:rsidRPr="00D13A60">
              <w:rPr>
                <w:rFonts w:ascii="Lato" w:hAnsi="Lato" w:cs="Calibri"/>
                <w:sz w:val="22"/>
                <w:szCs w:val="22"/>
              </w:rPr>
              <w:t xml:space="preserve">&amp; English </w:t>
            </w:r>
            <w:r w:rsidR="005B1861" w:rsidRPr="00D13A60">
              <w:rPr>
                <w:rFonts w:ascii="Lato" w:hAnsi="Lato" w:cs="Calibri"/>
                <w:sz w:val="22"/>
                <w:szCs w:val="22"/>
              </w:rPr>
              <w:t>grammar</w:t>
            </w:r>
          </w:p>
          <w:p w14:paraId="3DE09D08" w14:textId="07CFF5B5" w:rsidR="002117FC" w:rsidRPr="00D13A60" w:rsidRDefault="00A54EB7" w:rsidP="00374E5A">
            <w:pPr>
              <w:pStyle w:val="ColorfulList-Accent11"/>
              <w:numPr>
                <w:ilvl w:val="0"/>
                <w:numId w:val="9"/>
              </w:numPr>
              <w:spacing w:after="0" w:line="240" w:lineRule="auto"/>
              <w:rPr>
                <w:rFonts w:ascii="Lato" w:hAnsi="Lato" w:cs="Arial"/>
              </w:rPr>
            </w:pPr>
            <w:r w:rsidRPr="00D13A60">
              <w:rPr>
                <w:rFonts w:ascii="Lato" w:hAnsi="Lato" w:cs="Arial"/>
              </w:rPr>
              <w:t xml:space="preserve">Great </w:t>
            </w:r>
            <w:r w:rsidR="002117FC" w:rsidRPr="00D13A60">
              <w:rPr>
                <w:rFonts w:ascii="Lato" w:hAnsi="Lato" w:cs="Arial"/>
              </w:rPr>
              <w:t>ability to work as part of a team within a networked structure, and to maintain good working relationships with colleagues</w:t>
            </w:r>
            <w:r w:rsidR="00EA1858" w:rsidRPr="00D13A60">
              <w:rPr>
                <w:rFonts w:ascii="Lato" w:hAnsi="Lato" w:cs="Arial"/>
              </w:rPr>
              <w:t xml:space="preserve"> &amp; suppliers</w:t>
            </w:r>
            <w:r w:rsidR="002117FC" w:rsidRPr="00D13A60">
              <w:rPr>
                <w:rFonts w:ascii="Lato" w:hAnsi="Lato" w:cs="Arial"/>
              </w:rPr>
              <w:t xml:space="preserve"> across functional and geographical boundaries</w:t>
            </w:r>
          </w:p>
          <w:p w14:paraId="6CF51538" w14:textId="53861022" w:rsidR="002117FC" w:rsidRPr="00D13A60" w:rsidRDefault="00A54EB7" w:rsidP="00374E5A">
            <w:pPr>
              <w:pStyle w:val="ColorfulList-Accent11"/>
              <w:numPr>
                <w:ilvl w:val="0"/>
                <w:numId w:val="9"/>
              </w:numPr>
              <w:spacing w:after="0" w:line="240" w:lineRule="auto"/>
              <w:rPr>
                <w:rFonts w:ascii="Lato" w:hAnsi="Lato" w:cs="Arial"/>
              </w:rPr>
            </w:pPr>
            <w:r w:rsidRPr="00D13A60">
              <w:rPr>
                <w:rFonts w:ascii="Lato" w:hAnsi="Lato" w:cs="Arial"/>
              </w:rPr>
              <w:t xml:space="preserve">Significant </w:t>
            </w:r>
            <w:r w:rsidR="002117FC" w:rsidRPr="00D13A60">
              <w:rPr>
                <w:rFonts w:ascii="Lato" w:hAnsi="Lato" w:cs="Arial"/>
              </w:rPr>
              <w:t xml:space="preserve">ability to work in a fast-paced environment and to </w:t>
            </w:r>
            <w:r w:rsidR="005B1861" w:rsidRPr="00D13A60">
              <w:rPr>
                <w:rFonts w:ascii="Lato" w:hAnsi="Lato" w:cs="Arial"/>
              </w:rPr>
              <w:t>prioritise work depending on external factors</w:t>
            </w:r>
          </w:p>
          <w:p w14:paraId="113BF2F8" w14:textId="77777777" w:rsidR="002117FC" w:rsidRPr="00D13A60" w:rsidRDefault="00A54EB7" w:rsidP="00374E5A">
            <w:pPr>
              <w:pStyle w:val="ColorfulList-Accent11"/>
              <w:numPr>
                <w:ilvl w:val="0"/>
                <w:numId w:val="9"/>
              </w:numPr>
              <w:spacing w:after="0" w:line="240" w:lineRule="auto"/>
              <w:rPr>
                <w:rFonts w:ascii="Lato" w:hAnsi="Lato" w:cs="Arial"/>
              </w:rPr>
            </w:pPr>
            <w:r w:rsidRPr="00D13A60">
              <w:rPr>
                <w:rFonts w:ascii="Lato" w:hAnsi="Lato" w:cs="Arial"/>
              </w:rPr>
              <w:t xml:space="preserve">Demonstrated </w:t>
            </w:r>
            <w:r w:rsidR="002117FC" w:rsidRPr="00D13A60">
              <w:rPr>
                <w:rFonts w:ascii="Lato" w:hAnsi="Lato" w:cs="Arial"/>
              </w:rPr>
              <w:t>commitment to Save the Children’s mission and values</w:t>
            </w:r>
          </w:p>
          <w:p w14:paraId="43E4BDAE" w14:textId="77777777" w:rsidR="00CB20F1" w:rsidRPr="00D13A60" w:rsidRDefault="00CB20F1" w:rsidP="00AE6C2A">
            <w:pPr>
              <w:rPr>
                <w:rFonts w:ascii="Lato" w:hAnsi="Lato" w:cs="Arial"/>
                <w:sz w:val="22"/>
                <w:szCs w:val="22"/>
              </w:rPr>
            </w:pPr>
          </w:p>
          <w:p w14:paraId="394D8EC8" w14:textId="77777777" w:rsidR="00374E5A" w:rsidRPr="00D13A60" w:rsidRDefault="00374E5A" w:rsidP="00374E5A">
            <w:pPr>
              <w:rPr>
                <w:rFonts w:ascii="Lato" w:hAnsi="Lato" w:cs="Calibri"/>
                <w:b/>
                <w:i/>
                <w:color w:val="000000"/>
                <w:sz w:val="22"/>
                <w:szCs w:val="22"/>
              </w:rPr>
            </w:pPr>
            <w:r w:rsidRPr="00D13A60">
              <w:rPr>
                <w:rFonts w:ascii="Lato" w:hAnsi="Lato" w:cs="Calibri"/>
                <w:b/>
                <w:i/>
                <w:color w:val="000000"/>
                <w:sz w:val="22"/>
                <w:szCs w:val="22"/>
              </w:rPr>
              <w:t>Desirable</w:t>
            </w:r>
          </w:p>
          <w:p w14:paraId="60B5DD7A" w14:textId="77777777" w:rsidR="0037680D" w:rsidRPr="00D13A60" w:rsidRDefault="0037680D" w:rsidP="00E65432">
            <w:pPr>
              <w:pStyle w:val="ColorfulList-Accent11"/>
              <w:spacing w:after="0" w:line="240" w:lineRule="auto"/>
              <w:rPr>
                <w:rFonts w:ascii="Lato" w:hAnsi="Lato" w:cs="Arial"/>
              </w:rPr>
            </w:pPr>
          </w:p>
          <w:p w14:paraId="5A67C026" w14:textId="6740E91A" w:rsidR="006B3FD9" w:rsidRPr="00D13A60" w:rsidRDefault="006B3FD9" w:rsidP="006B3FD9">
            <w:pPr>
              <w:numPr>
                <w:ilvl w:val="0"/>
                <w:numId w:val="9"/>
              </w:numPr>
              <w:suppressAutoHyphens/>
              <w:rPr>
                <w:rFonts w:ascii="Lato" w:hAnsi="Lato" w:cs="Calibri"/>
                <w:sz w:val="22"/>
                <w:szCs w:val="22"/>
              </w:rPr>
            </w:pPr>
            <w:r w:rsidRPr="00D13A60">
              <w:rPr>
                <w:rFonts w:ascii="Lato" w:hAnsi="Lato" w:cs="Calibri"/>
                <w:sz w:val="22"/>
                <w:szCs w:val="22"/>
              </w:rPr>
              <w:t xml:space="preserve">Working knowledge of </w:t>
            </w:r>
            <w:r w:rsidR="00B56A55" w:rsidRPr="00D13A60">
              <w:rPr>
                <w:rFonts w:ascii="Lato" w:hAnsi="Lato" w:cs="Calibri"/>
                <w:sz w:val="22"/>
                <w:szCs w:val="22"/>
              </w:rPr>
              <w:t>LatAm Spanish</w:t>
            </w:r>
            <w:r w:rsidRPr="00D13A60">
              <w:rPr>
                <w:rFonts w:ascii="Lato" w:hAnsi="Lato" w:cs="Calibri"/>
                <w:sz w:val="22"/>
                <w:szCs w:val="22"/>
              </w:rPr>
              <w:t xml:space="preserve">, </w:t>
            </w:r>
            <w:r w:rsidR="002705A2" w:rsidRPr="00D13A60">
              <w:rPr>
                <w:rFonts w:ascii="Lato" w:hAnsi="Lato" w:cs="Calibri"/>
                <w:sz w:val="22"/>
                <w:szCs w:val="22"/>
              </w:rPr>
              <w:t>French</w:t>
            </w:r>
            <w:r w:rsidRPr="00D13A60">
              <w:rPr>
                <w:rFonts w:ascii="Lato" w:hAnsi="Lato" w:cs="Calibri"/>
                <w:sz w:val="22"/>
                <w:szCs w:val="22"/>
              </w:rPr>
              <w:t xml:space="preserve"> or Portuguese</w:t>
            </w:r>
          </w:p>
          <w:p w14:paraId="57D2762A" w14:textId="48E50EC8" w:rsidR="00183688" w:rsidRPr="00D13A60" w:rsidRDefault="00183688" w:rsidP="00183688">
            <w:pPr>
              <w:suppressAutoHyphens/>
              <w:ind w:left="720"/>
              <w:rPr>
                <w:rFonts w:ascii="Lato" w:hAnsi="Lato" w:cs="Calibri"/>
                <w:sz w:val="22"/>
                <w:szCs w:val="22"/>
              </w:rPr>
            </w:pPr>
          </w:p>
          <w:p w14:paraId="702D6434" w14:textId="77777777" w:rsidR="006B3FD9" w:rsidRPr="00D13A60" w:rsidRDefault="006B3FD9" w:rsidP="00E65432">
            <w:pPr>
              <w:pStyle w:val="ColorfulList-Accent11"/>
              <w:spacing w:after="0" w:line="240" w:lineRule="auto"/>
              <w:rPr>
                <w:rFonts w:ascii="Lato" w:hAnsi="Lato" w:cs="Arial"/>
              </w:rPr>
            </w:pPr>
          </w:p>
          <w:p w14:paraId="1AB7EE30" w14:textId="77777777" w:rsidR="00374E5A" w:rsidRPr="00D13A60" w:rsidRDefault="00374E5A" w:rsidP="00AE6C2A">
            <w:pPr>
              <w:rPr>
                <w:rFonts w:ascii="Lato" w:hAnsi="Lato" w:cs="Arial"/>
                <w:sz w:val="22"/>
                <w:szCs w:val="22"/>
              </w:rPr>
            </w:pPr>
          </w:p>
        </w:tc>
      </w:tr>
      <w:tr w:rsidR="00B82676" w:rsidRPr="00D13A60" w14:paraId="292AF9EF" w14:textId="77777777">
        <w:tc>
          <w:tcPr>
            <w:tcW w:w="9498" w:type="dxa"/>
            <w:gridSpan w:val="3"/>
            <w:tcBorders>
              <w:top w:val="single" w:sz="8" w:space="0" w:color="000000"/>
            </w:tcBorders>
          </w:tcPr>
          <w:p w14:paraId="3F78111E" w14:textId="77777777" w:rsidR="00B82676" w:rsidRPr="00D13A60" w:rsidRDefault="00B82676" w:rsidP="00B82676">
            <w:pPr>
              <w:rPr>
                <w:rFonts w:ascii="Lato" w:hAnsi="Lato" w:cs="Arial"/>
                <w:b/>
                <w:sz w:val="22"/>
                <w:szCs w:val="22"/>
              </w:rPr>
            </w:pPr>
            <w:r w:rsidRPr="00D13A60">
              <w:rPr>
                <w:rFonts w:ascii="Lato" w:hAnsi="Lato" w:cs="Arial"/>
                <w:b/>
                <w:sz w:val="22"/>
                <w:szCs w:val="22"/>
              </w:rPr>
              <w:t>Additional job responsibilities</w:t>
            </w:r>
          </w:p>
          <w:p w14:paraId="7C357088" w14:textId="77777777" w:rsidR="00B82676" w:rsidRPr="00D13A60" w:rsidRDefault="00B82676" w:rsidP="00B82676">
            <w:pPr>
              <w:rPr>
                <w:rFonts w:ascii="Lato" w:hAnsi="Lato" w:cs="Arial"/>
                <w:b/>
                <w:sz w:val="22"/>
                <w:szCs w:val="22"/>
              </w:rPr>
            </w:pPr>
            <w:r w:rsidRPr="00D13A60">
              <w:rPr>
                <w:rFonts w:ascii="Lato" w:hAnsi="Lato" w:cs="Arial"/>
                <w:sz w:val="22"/>
                <w:szCs w:val="22"/>
              </w:rPr>
              <w:t>The job duties and responsibilities as set out above are not exhaustive and the Post holder may be required to carry out additional duties appropriate to their level of skills and experience.</w:t>
            </w:r>
          </w:p>
        </w:tc>
      </w:tr>
      <w:tr w:rsidR="00F069CA" w:rsidRPr="00D13A60" w14:paraId="796DDD9C" w14:textId="77777777">
        <w:tc>
          <w:tcPr>
            <w:tcW w:w="9498" w:type="dxa"/>
            <w:gridSpan w:val="3"/>
            <w:tcBorders>
              <w:top w:val="single" w:sz="8" w:space="0" w:color="000000"/>
            </w:tcBorders>
          </w:tcPr>
          <w:p w14:paraId="70C30848" w14:textId="77777777" w:rsidR="00F069CA" w:rsidRPr="00D13A60" w:rsidRDefault="00F069CA" w:rsidP="00AE6C2A">
            <w:pPr>
              <w:rPr>
                <w:rFonts w:ascii="Lato" w:hAnsi="Lato" w:cs="Arial"/>
                <w:b/>
                <w:sz w:val="22"/>
                <w:szCs w:val="22"/>
              </w:rPr>
            </w:pPr>
            <w:r w:rsidRPr="00D13A60">
              <w:rPr>
                <w:rFonts w:ascii="Lato" w:hAnsi="Lato" w:cs="Arial"/>
                <w:b/>
                <w:sz w:val="22"/>
                <w:szCs w:val="22"/>
              </w:rPr>
              <w:t xml:space="preserve">Equal Opportunities </w:t>
            </w:r>
          </w:p>
          <w:p w14:paraId="0521B6C9" w14:textId="77777777" w:rsidR="00F069CA" w:rsidRPr="00D13A60" w:rsidRDefault="00F069CA" w:rsidP="00AE6C2A">
            <w:pPr>
              <w:rPr>
                <w:rFonts w:ascii="Lato" w:hAnsi="Lato" w:cs="Arial"/>
                <w:sz w:val="22"/>
                <w:szCs w:val="22"/>
              </w:rPr>
            </w:pPr>
            <w:r w:rsidRPr="00D13A60">
              <w:rPr>
                <w:rFonts w:ascii="Lato" w:hAnsi="Lato" w:cs="Arial"/>
                <w:sz w:val="22"/>
                <w:szCs w:val="22"/>
              </w:rPr>
              <w:t>The post holder is required to carry out the duties in accordance with the SCI Equal Opportunities and Diversity policies and procedures.</w:t>
            </w:r>
          </w:p>
        </w:tc>
      </w:tr>
      <w:tr w:rsidR="00B82676" w:rsidRPr="00D13A60" w14:paraId="06C9F2BB" w14:textId="77777777" w:rsidTr="0A0D9554">
        <w:tc>
          <w:tcPr>
            <w:tcW w:w="9498" w:type="dxa"/>
            <w:gridSpan w:val="3"/>
          </w:tcPr>
          <w:p w14:paraId="06DBAA67" w14:textId="77777777" w:rsidR="00B82676" w:rsidRPr="00D13A60" w:rsidRDefault="00B82676" w:rsidP="00B82676">
            <w:pPr>
              <w:rPr>
                <w:rFonts w:ascii="Lato" w:hAnsi="Lato"/>
                <w:b/>
                <w:color w:val="000000"/>
                <w:sz w:val="22"/>
                <w:szCs w:val="22"/>
              </w:rPr>
            </w:pPr>
            <w:r w:rsidRPr="00D13A60">
              <w:rPr>
                <w:rFonts w:ascii="Lato" w:hAnsi="Lato"/>
                <w:b/>
                <w:color w:val="000000"/>
                <w:sz w:val="22"/>
                <w:szCs w:val="22"/>
              </w:rPr>
              <w:t>Child Safeguarding:</w:t>
            </w:r>
          </w:p>
          <w:p w14:paraId="3424E74B" w14:textId="77777777" w:rsidR="00B82676" w:rsidRPr="00D13A60" w:rsidRDefault="00B82676" w:rsidP="00B82676">
            <w:pPr>
              <w:rPr>
                <w:rFonts w:ascii="Lato" w:hAnsi="Lato" w:cs="Arial"/>
                <w:b/>
                <w:sz w:val="22"/>
                <w:szCs w:val="22"/>
              </w:rPr>
            </w:pPr>
            <w:r w:rsidRPr="00D13A60">
              <w:rPr>
                <w:rFonts w:ascii="Lato" w:hAnsi="Lato"/>
                <w:color w:val="000000"/>
                <w:sz w:val="22"/>
                <w:szCs w:val="22"/>
              </w:rPr>
              <w:t>We need to keep children safe so our selection process, which includes rigorous background checks, reflects our commitment to the protection of children from abuse</w:t>
            </w:r>
            <w:r w:rsidRPr="00D13A60">
              <w:rPr>
                <w:rFonts w:ascii="Lato" w:hAnsi="Lato"/>
                <w:sz w:val="22"/>
                <w:szCs w:val="22"/>
              </w:rPr>
              <w:t>.</w:t>
            </w:r>
          </w:p>
        </w:tc>
      </w:tr>
      <w:tr w:rsidR="00B82676" w:rsidRPr="00D13A60" w14:paraId="65C63C76" w14:textId="77777777" w:rsidTr="0A0D9554">
        <w:tc>
          <w:tcPr>
            <w:tcW w:w="9498" w:type="dxa"/>
            <w:gridSpan w:val="3"/>
          </w:tcPr>
          <w:p w14:paraId="0C71922E" w14:textId="77777777" w:rsidR="00B82676" w:rsidRPr="00D13A60" w:rsidRDefault="00B82676" w:rsidP="00B82676">
            <w:pPr>
              <w:rPr>
                <w:rFonts w:ascii="Lato" w:hAnsi="Lato"/>
                <w:b/>
                <w:sz w:val="22"/>
                <w:szCs w:val="22"/>
              </w:rPr>
            </w:pPr>
            <w:r w:rsidRPr="00D13A60">
              <w:rPr>
                <w:rFonts w:ascii="Lato" w:hAnsi="Lato"/>
                <w:b/>
                <w:sz w:val="22"/>
                <w:szCs w:val="22"/>
              </w:rPr>
              <w:t>Safeguarding our Staff:</w:t>
            </w:r>
          </w:p>
          <w:p w14:paraId="7C01A28F" w14:textId="77777777" w:rsidR="00B82676" w:rsidRPr="00D13A60" w:rsidRDefault="00B82676" w:rsidP="00B82676">
            <w:pPr>
              <w:rPr>
                <w:rFonts w:ascii="Lato" w:hAnsi="Lato" w:cs="Arial"/>
                <w:b/>
                <w:sz w:val="22"/>
                <w:szCs w:val="22"/>
              </w:rPr>
            </w:pPr>
            <w:r w:rsidRPr="00D13A60">
              <w:rPr>
                <w:rFonts w:ascii="Lato" w:hAnsi="Lato"/>
                <w:sz w:val="22"/>
                <w:szCs w:val="22"/>
              </w:rPr>
              <w:t>The post holder is required to carry out the duties in accordance with the SCI anti-harassment policy</w:t>
            </w:r>
          </w:p>
        </w:tc>
      </w:tr>
      <w:tr w:rsidR="000A2C54" w:rsidRPr="00D13A60" w14:paraId="4D69E334" w14:textId="77777777" w:rsidTr="0A0D9554">
        <w:tc>
          <w:tcPr>
            <w:tcW w:w="9498" w:type="dxa"/>
            <w:gridSpan w:val="3"/>
          </w:tcPr>
          <w:p w14:paraId="6178202E" w14:textId="77777777" w:rsidR="000A2C54" w:rsidRPr="002C6155" w:rsidRDefault="000A2C54" w:rsidP="000A2C54">
            <w:pPr>
              <w:rPr>
                <w:rFonts w:ascii="Lato" w:hAnsi="Lato" w:cs="Arial"/>
                <w:b/>
                <w:sz w:val="22"/>
                <w:szCs w:val="22"/>
              </w:rPr>
            </w:pPr>
            <w:r w:rsidRPr="002C6155">
              <w:rPr>
                <w:rFonts w:ascii="Lato" w:hAnsi="Lato" w:cs="Arial"/>
                <w:b/>
                <w:sz w:val="22"/>
                <w:szCs w:val="22"/>
              </w:rPr>
              <w:t>Health and Safety</w:t>
            </w:r>
          </w:p>
          <w:p w14:paraId="43C73C87" w14:textId="587765F7" w:rsidR="000A2C54" w:rsidRPr="00D13A60" w:rsidRDefault="000A2C54" w:rsidP="000A2C54">
            <w:pPr>
              <w:rPr>
                <w:rFonts w:ascii="Lato" w:hAnsi="Lato"/>
                <w:b/>
                <w:sz w:val="22"/>
                <w:szCs w:val="22"/>
              </w:rPr>
            </w:pPr>
            <w:r w:rsidRPr="002C6155">
              <w:rPr>
                <w:rFonts w:ascii="Lato" w:hAnsi="Lato" w:cs="Arial"/>
                <w:sz w:val="22"/>
                <w:szCs w:val="22"/>
              </w:rPr>
              <w:t>The role holder is required to carry out the duties in accordance with SCI Health and Safety policies and procedures.</w:t>
            </w:r>
          </w:p>
        </w:tc>
      </w:tr>
      <w:tr w:rsidR="000A2C54" w:rsidRPr="00D13A60" w14:paraId="2E0DDD05" w14:textId="77777777" w:rsidTr="0A0D9554">
        <w:trPr>
          <w:trHeight w:val="425"/>
        </w:trPr>
        <w:tc>
          <w:tcPr>
            <w:tcW w:w="4678" w:type="dxa"/>
            <w:gridSpan w:val="2"/>
            <w:tcBorders>
              <w:bottom w:val="single" w:sz="4" w:space="0" w:color="auto"/>
            </w:tcBorders>
          </w:tcPr>
          <w:p w14:paraId="37E605AE" w14:textId="785EDFB5" w:rsidR="000A2C54" w:rsidRPr="00D13A60" w:rsidRDefault="000A2C54" w:rsidP="000A2C54">
            <w:pPr>
              <w:tabs>
                <w:tab w:val="left" w:pos="1134"/>
              </w:tabs>
              <w:rPr>
                <w:rFonts w:ascii="Lato" w:hAnsi="Lato" w:cs="Arial"/>
                <w:b/>
                <w:bCs/>
                <w:sz w:val="22"/>
                <w:szCs w:val="22"/>
              </w:rPr>
            </w:pPr>
            <w:r w:rsidRPr="00D13A60">
              <w:rPr>
                <w:rFonts w:ascii="Lato" w:hAnsi="Lato" w:cs="Arial"/>
                <w:b/>
                <w:bCs/>
                <w:sz w:val="22"/>
                <w:szCs w:val="22"/>
              </w:rPr>
              <w:t xml:space="preserve">JD written by: </w:t>
            </w:r>
          </w:p>
        </w:tc>
        <w:tc>
          <w:tcPr>
            <w:tcW w:w="4820" w:type="dxa"/>
            <w:tcBorders>
              <w:bottom w:val="single" w:sz="4" w:space="0" w:color="auto"/>
            </w:tcBorders>
          </w:tcPr>
          <w:p w14:paraId="0E74B343" w14:textId="54317721" w:rsidR="000A2C54" w:rsidRPr="00D13A60" w:rsidRDefault="000A2C54" w:rsidP="000A2C54">
            <w:pPr>
              <w:tabs>
                <w:tab w:val="left" w:pos="984"/>
              </w:tabs>
              <w:rPr>
                <w:rFonts w:ascii="Lato" w:hAnsi="Lato" w:cs="Arial"/>
                <w:b/>
                <w:bCs/>
                <w:sz w:val="22"/>
                <w:szCs w:val="22"/>
              </w:rPr>
            </w:pPr>
            <w:r w:rsidRPr="00D13A60">
              <w:rPr>
                <w:rFonts w:ascii="Lato" w:hAnsi="Lato" w:cs="Arial"/>
                <w:b/>
                <w:bCs/>
                <w:sz w:val="22"/>
                <w:szCs w:val="22"/>
              </w:rPr>
              <w:t>Date:</w:t>
            </w:r>
          </w:p>
        </w:tc>
      </w:tr>
      <w:tr w:rsidR="000A2C54" w:rsidRPr="00D13A60" w14:paraId="2BC18D2D" w14:textId="77777777" w:rsidTr="0A0D9554">
        <w:trPr>
          <w:trHeight w:val="300"/>
        </w:trPr>
        <w:tc>
          <w:tcPr>
            <w:tcW w:w="4678" w:type="dxa"/>
            <w:gridSpan w:val="2"/>
          </w:tcPr>
          <w:p w14:paraId="64E4CDD3" w14:textId="735C76BC" w:rsidR="000A2C54" w:rsidRPr="00D13A60" w:rsidRDefault="000A2C54" w:rsidP="000A2C54">
            <w:pPr>
              <w:tabs>
                <w:tab w:val="left" w:pos="1134"/>
              </w:tabs>
              <w:rPr>
                <w:rFonts w:ascii="Lato" w:hAnsi="Lato" w:cs="Arial"/>
                <w:sz w:val="22"/>
                <w:szCs w:val="22"/>
              </w:rPr>
            </w:pPr>
            <w:r w:rsidRPr="00D13A60">
              <w:rPr>
                <w:rFonts w:ascii="Lato" w:hAnsi="Lato" w:cs="Arial"/>
                <w:b/>
                <w:sz w:val="22"/>
                <w:szCs w:val="22"/>
              </w:rPr>
              <w:t xml:space="preserve">JD agreed by: </w:t>
            </w:r>
          </w:p>
        </w:tc>
        <w:tc>
          <w:tcPr>
            <w:tcW w:w="4820" w:type="dxa"/>
          </w:tcPr>
          <w:p w14:paraId="38B8FCA8" w14:textId="758A6B4C" w:rsidR="000A2C54" w:rsidRPr="00D13A60" w:rsidRDefault="000A2C54" w:rsidP="000A2C54">
            <w:pPr>
              <w:tabs>
                <w:tab w:val="left" w:pos="984"/>
              </w:tabs>
              <w:rPr>
                <w:rFonts w:ascii="Lato" w:hAnsi="Lato" w:cs="Arial"/>
                <w:b/>
                <w:sz w:val="22"/>
                <w:szCs w:val="22"/>
              </w:rPr>
            </w:pPr>
            <w:r w:rsidRPr="00D13A60">
              <w:rPr>
                <w:rFonts w:ascii="Lato" w:hAnsi="Lato" w:cs="Arial"/>
                <w:b/>
                <w:sz w:val="22"/>
                <w:szCs w:val="22"/>
              </w:rPr>
              <w:t xml:space="preserve">Date: </w:t>
            </w:r>
          </w:p>
        </w:tc>
      </w:tr>
    </w:tbl>
    <w:p w14:paraId="3B51D083" w14:textId="77777777" w:rsidR="00464247" w:rsidRPr="00D13A60" w:rsidRDefault="00464247" w:rsidP="00AE6C2A">
      <w:pPr>
        <w:rPr>
          <w:rFonts w:ascii="Lato" w:hAnsi="Lato" w:cs="Arial"/>
          <w:sz w:val="22"/>
          <w:szCs w:val="22"/>
        </w:rPr>
      </w:pPr>
    </w:p>
    <w:sectPr w:rsidR="00464247" w:rsidRPr="00D13A60" w:rsidSect="00571940">
      <w:headerReference w:type="default" r:id="rId11"/>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2322D" w14:textId="77777777" w:rsidR="008A590E" w:rsidRDefault="008A590E">
      <w:r>
        <w:separator/>
      </w:r>
    </w:p>
  </w:endnote>
  <w:endnote w:type="continuationSeparator" w:id="0">
    <w:p w14:paraId="288D1DD0" w14:textId="77777777" w:rsidR="008A590E" w:rsidRDefault="008A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82525" w14:textId="77777777" w:rsidR="008A590E" w:rsidRDefault="008A590E">
      <w:r>
        <w:separator/>
      </w:r>
    </w:p>
  </w:footnote>
  <w:footnote w:type="continuationSeparator" w:id="0">
    <w:p w14:paraId="4D9A7DC0" w14:textId="77777777" w:rsidR="008A590E" w:rsidRDefault="008A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449E" w14:textId="6B226B7C" w:rsidR="00D13A60" w:rsidRPr="002C6155" w:rsidRDefault="00D13A60" w:rsidP="00D13A60">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rPr>
      <w:pict w14:anchorId="5EC94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93.5pt;margin-top:34pt;width:171.3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w10:anchorlock/>
        </v:shape>
      </w:pict>
    </w:r>
  </w:p>
  <w:p w14:paraId="44D130AC" w14:textId="77777777" w:rsidR="00D13A60" w:rsidRPr="002C6155" w:rsidRDefault="00D13A60" w:rsidP="00D13A60">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D8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FFFFFFFE"/>
    <w:multiLevelType w:val="singleLevel"/>
    <w:tmpl w:val="2BDCF4D6"/>
    <w:lvl w:ilvl="0">
      <w:numFmt w:val="bullet"/>
      <w:lvlText w:val="*"/>
      <w:lvlJc w:val="left"/>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39479CE"/>
    <w:multiLevelType w:val="hybridMultilevel"/>
    <w:tmpl w:val="5C8C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C35DC3"/>
    <w:multiLevelType w:val="hybridMultilevel"/>
    <w:tmpl w:val="4580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5C24B3"/>
    <w:multiLevelType w:val="hybridMultilevel"/>
    <w:tmpl w:val="FB16216C"/>
    <w:lvl w:ilvl="0" w:tplc="A9887B26">
      <w:start w:val="1"/>
      <w:numFmt w:val="decimal"/>
      <w:lvlText w:val="%1."/>
      <w:lvlJc w:val="left"/>
      <w:pPr>
        <w:ind w:left="360" w:hanging="360"/>
      </w:pPr>
      <w:rPr>
        <w:rFont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2592539"/>
    <w:multiLevelType w:val="hybridMultilevel"/>
    <w:tmpl w:val="A32A1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DC5C75"/>
    <w:multiLevelType w:val="hybridMultilevel"/>
    <w:tmpl w:val="904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E7A63"/>
    <w:multiLevelType w:val="multilevel"/>
    <w:tmpl w:val="C6CE4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763B63"/>
    <w:multiLevelType w:val="hybridMultilevel"/>
    <w:tmpl w:val="19D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176EE"/>
    <w:multiLevelType w:val="hybridMultilevel"/>
    <w:tmpl w:val="A1C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DD4431"/>
    <w:multiLevelType w:val="hybridMultilevel"/>
    <w:tmpl w:val="7970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952F9A"/>
    <w:multiLevelType w:val="hybridMultilevel"/>
    <w:tmpl w:val="ED0E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0" w15:restartNumberingAfterBreak="0">
    <w:nsid w:val="31FC464A"/>
    <w:multiLevelType w:val="hybridMultilevel"/>
    <w:tmpl w:val="F60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9A7"/>
    <w:multiLevelType w:val="hybridMultilevel"/>
    <w:tmpl w:val="5A2C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A41F9"/>
    <w:multiLevelType w:val="hybridMultilevel"/>
    <w:tmpl w:val="6804D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3A7033"/>
    <w:multiLevelType w:val="hybridMultilevel"/>
    <w:tmpl w:val="2E5E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37ECA"/>
    <w:multiLevelType w:val="hybridMultilevel"/>
    <w:tmpl w:val="9E20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02BDB"/>
    <w:multiLevelType w:val="hybridMultilevel"/>
    <w:tmpl w:val="983C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694"/>
    <w:multiLevelType w:val="hybridMultilevel"/>
    <w:tmpl w:val="19F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332A0"/>
    <w:multiLevelType w:val="hybridMultilevel"/>
    <w:tmpl w:val="A0E4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7C2E7E"/>
    <w:multiLevelType w:val="hybridMultilevel"/>
    <w:tmpl w:val="19A2B522"/>
    <w:lvl w:ilvl="0" w:tplc="392CC88C">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666A0"/>
    <w:multiLevelType w:val="hybridMultilevel"/>
    <w:tmpl w:val="8B8E678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C1B0EBF"/>
    <w:multiLevelType w:val="hybridMultilevel"/>
    <w:tmpl w:val="AF4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6489F"/>
    <w:multiLevelType w:val="hybridMultilevel"/>
    <w:tmpl w:val="B71AD28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4" w15:restartNumberingAfterBreak="0">
    <w:nsid w:val="74E9681B"/>
    <w:multiLevelType w:val="multilevel"/>
    <w:tmpl w:val="2496F7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5" w15:restartNumberingAfterBreak="0">
    <w:nsid w:val="753F3243"/>
    <w:multiLevelType w:val="hybridMultilevel"/>
    <w:tmpl w:val="D9A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3"/>
  </w:num>
  <w:num w:numId="4">
    <w:abstractNumId w:val="1"/>
  </w:num>
  <w:num w:numId="5">
    <w:abstractNumId w:val="5"/>
  </w:num>
  <w:num w:numId="6">
    <w:abstractNumId w:val="15"/>
  </w:num>
  <w:num w:numId="7">
    <w:abstractNumId w:val="16"/>
  </w:num>
  <w:num w:numId="8">
    <w:abstractNumId w:val="25"/>
  </w:num>
  <w:num w:numId="9">
    <w:abstractNumId w:val="28"/>
  </w:num>
  <w:num w:numId="10">
    <w:abstractNumId w:val="33"/>
  </w:num>
  <w:num w:numId="11">
    <w:abstractNumId w:val="10"/>
  </w:num>
  <w:num w:numId="12">
    <w:abstractNumId w:val="14"/>
  </w:num>
  <w:num w:numId="13">
    <w:abstractNumId w:val="21"/>
  </w:num>
  <w:num w:numId="14">
    <w:abstractNumId w:val="30"/>
  </w:num>
  <w:num w:numId="15">
    <w:abstractNumId w:val="20"/>
  </w:num>
  <w:num w:numId="16">
    <w:abstractNumId w:val="32"/>
  </w:num>
  <w:num w:numId="17">
    <w:abstractNumId w:val="35"/>
  </w:num>
  <w:num w:numId="18">
    <w:abstractNumId w:val="13"/>
  </w:num>
  <w:num w:numId="19">
    <w:abstractNumId w:val="11"/>
  </w:num>
  <w:num w:numId="20">
    <w:abstractNumId w:val="3"/>
  </w:num>
  <w:num w:numId="21">
    <w:abstractNumId w:val="4"/>
  </w:num>
  <w:num w:numId="22">
    <w:abstractNumId w:val="6"/>
  </w:num>
  <w:num w:numId="23">
    <w:abstractNumId w:val="29"/>
  </w:num>
  <w:num w:numId="24">
    <w:abstractNumId w:val="12"/>
  </w:num>
  <w:num w:numId="25">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31"/>
  </w:num>
  <w:num w:numId="27">
    <w:abstractNumId w:val="7"/>
  </w:num>
  <w:num w:numId="28">
    <w:abstractNumId w:val="11"/>
  </w:num>
  <w:num w:numId="29">
    <w:abstractNumId w:val="9"/>
  </w:num>
  <w:num w:numId="30">
    <w:abstractNumId w:val="0"/>
  </w:num>
  <w:num w:numId="31">
    <w:abstractNumId w:val="18"/>
  </w:num>
  <w:num w:numId="32">
    <w:abstractNumId w:val="22"/>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4"/>
  </w:num>
  <w:num w:numId="37">
    <w:abstractNumId w:val="27"/>
  </w:num>
  <w:num w:numId="3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2C8"/>
    <w:rsid w:val="000002C9"/>
    <w:rsid w:val="00001EF1"/>
    <w:rsid w:val="00007D0B"/>
    <w:rsid w:val="00012685"/>
    <w:rsid w:val="00014716"/>
    <w:rsid w:val="000209CE"/>
    <w:rsid w:val="00031C33"/>
    <w:rsid w:val="000357E5"/>
    <w:rsid w:val="0004080A"/>
    <w:rsid w:val="00043A1F"/>
    <w:rsid w:val="000701AD"/>
    <w:rsid w:val="0007113A"/>
    <w:rsid w:val="00072477"/>
    <w:rsid w:val="00092DD0"/>
    <w:rsid w:val="00096371"/>
    <w:rsid w:val="000A0163"/>
    <w:rsid w:val="000A2C54"/>
    <w:rsid w:val="000A4B72"/>
    <w:rsid w:val="000B2430"/>
    <w:rsid w:val="000B68A6"/>
    <w:rsid w:val="000C1E81"/>
    <w:rsid w:val="000D1376"/>
    <w:rsid w:val="000D6C03"/>
    <w:rsid w:val="000D7A7C"/>
    <w:rsid w:val="000E09C6"/>
    <w:rsid w:val="000F0308"/>
    <w:rsid w:val="000F07FF"/>
    <w:rsid w:val="000F350D"/>
    <w:rsid w:val="000F4BA6"/>
    <w:rsid w:val="001041AF"/>
    <w:rsid w:val="0011225D"/>
    <w:rsid w:val="00112E42"/>
    <w:rsid w:val="00117228"/>
    <w:rsid w:val="00117E49"/>
    <w:rsid w:val="00121954"/>
    <w:rsid w:val="00125FA5"/>
    <w:rsid w:val="00127A26"/>
    <w:rsid w:val="001312D4"/>
    <w:rsid w:val="00140B3F"/>
    <w:rsid w:val="001443DF"/>
    <w:rsid w:val="0015099B"/>
    <w:rsid w:val="0015768A"/>
    <w:rsid w:val="0016400B"/>
    <w:rsid w:val="00165FD4"/>
    <w:rsid w:val="00174203"/>
    <w:rsid w:val="0017754D"/>
    <w:rsid w:val="00180D84"/>
    <w:rsid w:val="00183688"/>
    <w:rsid w:val="00183B33"/>
    <w:rsid w:val="001866AE"/>
    <w:rsid w:val="001957B9"/>
    <w:rsid w:val="001A1AA0"/>
    <w:rsid w:val="001B357E"/>
    <w:rsid w:val="001C6993"/>
    <w:rsid w:val="001D1F88"/>
    <w:rsid w:val="001E1D49"/>
    <w:rsid w:val="001E3518"/>
    <w:rsid w:val="001E4346"/>
    <w:rsid w:val="001E50DA"/>
    <w:rsid w:val="001E6064"/>
    <w:rsid w:val="001F08FB"/>
    <w:rsid w:val="001F30BA"/>
    <w:rsid w:val="001F6231"/>
    <w:rsid w:val="001F73C2"/>
    <w:rsid w:val="002117FC"/>
    <w:rsid w:val="002224B2"/>
    <w:rsid w:val="00240EAF"/>
    <w:rsid w:val="002507BD"/>
    <w:rsid w:val="00254417"/>
    <w:rsid w:val="00255049"/>
    <w:rsid w:val="00267F7F"/>
    <w:rsid w:val="002705A2"/>
    <w:rsid w:val="00275FCB"/>
    <w:rsid w:val="00284503"/>
    <w:rsid w:val="002849E8"/>
    <w:rsid w:val="00286A49"/>
    <w:rsid w:val="00287B36"/>
    <w:rsid w:val="00290500"/>
    <w:rsid w:val="002916E8"/>
    <w:rsid w:val="002973D6"/>
    <w:rsid w:val="00297EEF"/>
    <w:rsid w:val="002B21C3"/>
    <w:rsid w:val="002D4A35"/>
    <w:rsid w:val="002E170D"/>
    <w:rsid w:val="002E34C0"/>
    <w:rsid w:val="002E3670"/>
    <w:rsid w:val="002E7B92"/>
    <w:rsid w:val="002F6B90"/>
    <w:rsid w:val="00301C6E"/>
    <w:rsid w:val="00316DED"/>
    <w:rsid w:val="003170C6"/>
    <w:rsid w:val="00323DB0"/>
    <w:rsid w:val="00324580"/>
    <w:rsid w:val="00327813"/>
    <w:rsid w:val="003379F9"/>
    <w:rsid w:val="00337C83"/>
    <w:rsid w:val="00341E13"/>
    <w:rsid w:val="003533BC"/>
    <w:rsid w:val="003602F1"/>
    <w:rsid w:val="00361748"/>
    <w:rsid w:val="00364EDC"/>
    <w:rsid w:val="00374E5A"/>
    <w:rsid w:val="0037680D"/>
    <w:rsid w:val="00382A70"/>
    <w:rsid w:val="00382DCB"/>
    <w:rsid w:val="003856EB"/>
    <w:rsid w:val="003A1666"/>
    <w:rsid w:val="003A3986"/>
    <w:rsid w:val="003A66E2"/>
    <w:rsid w:val="003B081D"/>
    <w:rsid w:val="003B2EB5"/>
    <w:rsid w:val="003E1E2F"/>
    <w:rsid w:val="003E75AD"/>
    <w:rsid w:val="003F3527"/>
    <w:rsid w:val="00405E61"/>
    <w:rsid w:val="00407466"/>
    <w:rsid w:val="00414CB3"/>
    <w:rsid w:val="00415BB5"/>
    <w:rsid w:val="00416249"/>
    <w:rsid w:val="00421227"/>
    <w:rsid w:val="004345DF"/>
    <w:rsid w:val="00437690"/>
    <w:rsid w:val="00441A67"/>
    <w:rsid w:val="00454410"/>
    <w:rsid w:val="004544D7"/>
    <w:rsid w:val="00456024"/>
    <w:rsid w:val="00457479"/>
    <w:rsid w:val="00462971"/>
    <w:rsid w:val="00464247"/>
    <w:rsid w:val="004757CF"/>
    <w:rsid w:val="00483CC9"/>
    <w:rsid w:val="004852D8"/>
    <w:rsid w:val="00493703"/>
    <w:rsid w:val="00493843"/>
    <w:rsid w:val="004938C5"/>
    <w:rsid w:val="00494501"/>
    <w:rsid w:val="004948EE"/>
    <w:rsid w:val="004B2994"/>
    <w:rsid w:val="004C37B8"/>
    <w:rsid w:val="004C53AC"/>
    <w:rsid w:val="004C6BA3"/>
    <w:rsid w:val="004C7FB6"/>
    <w:rsid w:val="004E2B71"/>
    <w:rsid w:val="004E2FC9"/>
    <w:rsid w:val="004E4E50"/>
    <w:rsid w:val="005004BA"/>
    <w:rsid w:val="00502CDE"/>
    <w:rsid w:val="00504E9C"/>
    <w:rsid w:val="0050774C"/>
    <w:rsid w:val="00514D77"/>
    <w:rsid w:val="00526937"/>
    <w:rsid w:val="005358D9"/>
    <w:rsid w:val="00541AC0"/>
    <w:rsid w:val="00541C53"/>
    <w:rsid w:val="00541E03"/>
    <w:rsid w:val="00542FFA"/>
    <w:rsid w:val="00543A17"/>
    <w:rsid w:val="005574C8"/>
    <w:rsid w:val="005602C8"/>
    <w:rsid w:val="00567198"/>
    <w:rsid w:val="0057000C"/>
    <w:rsid w:val="00571940"/>
    <w:rsid w:val="00580C78"/>
    <w:rsid w:val="005923F3"/>
    <w:rsid w:val="00595446"/>
    <w:rsid w:val="005967F8"/>
    <w:rsid w:val="005975D1"/>
    <w:rsid w:val="005B1861"/>
    <w:rsid w:val="005B228F"/>
    <w:rsid w:val="005B299D"/>
    <w:rsid w:val="005C28AA"/>
    <w:rsid w:val="005E66B0"/>
    <w:rsid w:val="005F1195"/>
    <w:rsid w:val="005F161F"/>
    <w:rsid w:val="005F24D3"/>
    <w:rsid w:val="006111F0"/>
    <w:rsid w:val="00617ED2"/>
    <w:rsid w:val="006224AD"/>
    <w:rsid w:val="00624CD4"/>
    <w:rsid w:val="0062530E"/>
    <w:rsid w:val="006320DE"/>
    <w:rsid w:val="006424EB"/>
    <w:rsid w:val="00645E1B"/>
    <w:rsid w:val="00646F52"/>
    <w:rsid w:val="00647D3A"/>
    <w:rsid w:val="00651080"/>
    <w:rsid w:val="00651131"/>
    <w:rsid w:val="006722D7"/>
    <w:rsid w:val="0068402B"/>
    <w:rsid w:val="0068428B"/>
    <w:rsid w:val="0069034A"/>
    <w:rsid w:val="006934BA"/>
    <w:rsid w:val="006A682B"/>
    <w:rsid w:val="006B0BAA"/>
    <w:rsid w:val="006B3FD9"/>
    <w:rsid w:val="006B52CB"/>
    <w:rsid w:val="006C46FF"/>
    <w:rsid w:val="006D1CB9"/>
    <w:rsid w:val="006D2B7E"/>
    <w:rsid w:val="006E0FCD"/>
    <w:rsid w:val="006E6DA7"/>
    <w:rsid w:val="006F377E"/>
    <w:rsid w:val="006F46C2"/>
    <w:rsid w:val="00704B75"/>
    <w:rsid w:val="007052AE"/>
    <w:rsid w:val="007143F5"/>
    <w:rsid w:val="00721A0C"/>
    <w:rsid w:val="007317CD"/>
    <w:rsid w:val="007343E2"/>
    <w:rsid w:val="00746DA4"/>
    <w:rsid w:val="00752093"/>
    <w:rsid w:val="007530B8"/>
    <w:rsid w:val="00762004"/>
    <w:rsid w:val="0076506A"/>
    <w:rsid w:val="00770638"/>
    <w:rsid w:val="00772377"/>
    <w:rsid w:val="007770CA"/>
    <w:rsid w:val="007830B1"/>
    <w:rsid w:val="00786691"/>
    <w:rsid w:val="00793114"/>
    <w:rsid w:val="00793F79"/>
    <w:rsid w:val="00795FE5"/>
    <w:rsid w:val="007A11FB"/>
    <w:rsid w:val="007B1D9C"/>
    <w:rsid w:val="007B2AA7"/>
    <w:rsid w:val="007B37FE"/>
    <w:rsid w:val="007B47F6"/>
    <w:rsid w:val="007D14A8"/>
    <w:rsid w:val="007D2633"/>
    <w:rsid w:val="007D26DC"/>
    <w:rsid w:val="007E27F1"/>
    <w:rsid w:val="007E382A"/>
    <w:rsid w:val="007F13A8"/>
    <w:rsid w:val="007F75BC"/>
    <w:rsid w:val="00805BE2"/>
    <w:rsid w:val="00811C2F"/>
    <w:rsid w:val="008178C0"/>
    <w:rsid w:val="00822219"/>
    <w:rsid w:val="00823284"/>
    <w:rsid w:val="008264D8"/>
    <w:rsid w:val="00833ADE"/>
    <w:rsid w:val="00833FF3"/>
    <w:rsid w:val="00847440"/>
    <w:rsid w:val="008513A6"/>
    <w:rsid w:val="00855EA4"/>
    <w:rsid w:val="00870670"/>
    <w:rsid w:val="0087700A"/>
    <w:rsid w:val="0088006A"/>
    <w:rsid w:val="008968EA"/>
    <w:rsid w:val="008A071A"/>
    <w:rsid w:val="008A590E"/>
    <w:rsid w:val="008A77E4"/>
    <w:rsid w:val="008B3AD4"/>
    <w:rsid w:val="008B3C48"/>
    <w:rsid w:val="008C4A47"/>
    <w:rsid w:val="008C4DFB"/>
    <w:rsid w:val="008C5A62"/>
    <w:rsid w:val="008C7510"/>
    <w:rsid w:val="008D1397"/>
    <w:rsid w:val="008F0DAE"/>
    <w:rsid w:val="008F3318"/>
    <w:rsid w:val="009025DB"/>
    <w:rsid w:val="009027D2"/>
    <w:rsid w:val="0090541F"/>
    <w:rsid w:val="00916712"/>
    <w:rsid w:val="00920C0C"/>
    <w:rsid w:val="00920E86"/>
    <w:rsid w:val="00920FDB"/>
    <w:rsid w:val="00921058"/>
    <w:rsid w:val="0092389F"/>
    <w:rsid w:val="00924DB5"/>
    <w:rsid w:val="0092518E"/>
    <w:rsid w:val="00933DC9"/>
    <w:rsid w:val="009376FF"/>
    <w:rsid w:val="00937E9D"/>
    <w:rsid w:val="00945AD8"/>
    <w:rsid w:val="009547DB"/>
    <w:rsid w:val="009557BC"/>
    <w:rsid w:val="0096407C"/>
    <w:rsid w:val="00974277"/>
    <w:rsid w:val="00976A70"/>
    <w:rsid w:val="0098203E"/>
    <w:rsid w:val="00984B86"/>
    <w:rsid w:val="009866C5"/>
    <w:rsid w:val="00987ABD"/>
    <w:rsid w:val="009A4703"/>
    <w:rsid w:val="009B68C7"/>
    <w:rsid w:val="009C17CE"/>
    <w:rsid w:val="009C2444"/>
    <w:rsid w:val="009C6A4E"/>
    <w:rsid w:val="009D22D1"/>
    <w:rsid w:val="009D3F45"/>
    <w:rsid w:val="009D56A2"/>
    <w:rsid w:val="009D5C13"/>
    <w:rsid w:val="009E3F2E"/>
    <w:rsid w:val="009E5568"/>
    <w:rsid w:val="00A208FA"/>
    <w:rsid w:val="00A308B6"/>
    <w:rsid w:val="00A3616A"/>
    <w:rsid w:val="00A43D8A"/>
    <w:rsid w:val="00A448DC"/>
    <w:rsid w:val="00A514FF"/>
    <w:rsid w:val="00A52FA1"/>
    <w:rsid w:val="00A54EB7"/>
    <w:rsid w:val="00A56833"/>
    <w:rsid w:val="00A60FF7"/>
    <w:rsid w:val="00A617A2"/>
    <w:rsid w:val="00A62515"/>
    <w:rsid w:val="00A6746E"/>
    <w:rsid w:val="00A73020"/>
    <w:rsid w:val="00AA68B3"/>
    <w:rsid w:val="00AA77CC"/>
    <w:rsid w:val="00AB0C39"/>
    <w:rsid w:val="00AC281F"/>
    <w:rsid w:val="00AC66C3"/>
    <w:rsid w:val="00AC7F69"/>
    <w:rsid w:val="00AD0E98"/>
    <w:rsid w:val="00AD38C8"/>
    <w:rsid w:val="00AD3E4E"/>
    <w:rsid w:val="00AE6C2A"/>
    <w:rsid w:val="00AE6E5A"/>
    <w:rsid w:val="00AF30AB"/>
    <w:rsid w:val="00AF6B61"/>
    <w:rsid w:val="00B04818"/>
    <w:rsid w:val="00B05E00"/>
    <w:rsid w:val="00B14F8E"/>
    <w:rsid w:val="00B2016B"/>
    <w:rsid w:val="00B21B76"/>
    <w:rsid w:val="00B35CDE"/>
    <w:rsid w:val="00B3655A"/>
    <w:rsid w:val="00B376EE"/>
    <w:rsid w:val="00B41861"/>
    <w:rsid w:val="00B56A55"/>
    <w:rsid w:val="00B57B41"/>
    <w:rsid w:val="00B61577"/>
    <w:rsid w:val="00B66F79"/>
    <w:rsid w:val="00B76D38"/>
    <w:rsid w:val="00B82676"/>
    <w:rsid w:val="00B83E89"/>
    <w:rsid w:val="00B84E72"/>
    <w:rsid w:val="00BA2676"/>
    <w:rsid w:val="00BA2A12"/>
    <w:rsid w:val="00BA72A9"/>
    <w:rsid w:val="00BB4959"/>
    <w:rsid w:val="00BB5E20"/>
    <w:rsid w:val="00BC471B"/>
    <w:rsid w:val="00BD2BF7"/>
    <w:rsid w:val="00BD4DFA"/>
    <w:rsid w:val="00BE556E"/>
    <w:rsid w:val="00BF1161"/>
    <w:rsid w:val="00BF34FE"/>
    <w:rsid w:val="00BF3D33"/>
    <w:rsid w:val="00C00285"/>
    <w:rsid w:val="00C07D07"/>
    <w:rsid w:val="00C15D29"/>
    <w:rsid w:val="00C21E23"/>
    <w:rsid w:val="00C237FB"/>
    <w:rsid w:val="00C26A97"/>
    <w:rsid w:val="00C30905"/>
    <w:rsid w:val="00C32D95"/>
    <w:rsid w:val="00C33684"/>
    <w:rsid w:val="00C34EA2"/>
    <w:rsid w:val="00C4537B"/>
    <w:rsid w:val="00C46CEE"/>
    <w:rsid w:val="00C52D02"/>
    <w:rsid w:val="00C570A3"/>
    <w:rsid w:val="00C61C6F"/>
    <w:rsid w:val="00C6257E"/>
    <w:rsid w:val="00C71F41"/>
    <w:rsid w:val="00C82E63"/>
    <w:rsid w:val="00C8583C"/>
    <w:rsid w:val="00C9325E"/>
    <w:rsid w:val="00C95100"/>
    <w:rsid w:val="00C978E6"/>
    <w:rsid w:val="00CA2A46"/>
    <w:rsid w:val="00CA3D46"/>
    <w:rsid w:val="00CB20F1"/>
    <w:rsid w:val="00CC2EAF"/>
    <w:rsid w:val="00CC4C99"/>
    <w:rsid w:val="00CC7B96"/>
    <w:rsid w:val="00CD3BCC"/>
    <w:rsid w:val="00CD4897"/>
    <w:rsid w:val="00CE12B1"/>
    <w:rsid w:val="00CF28F8"/>
    <w:rsid w:val="00D034D4"/>
    <w:rsid w:val="00D13A60"/>
    <w:rsid w:val="00D1698A"/>
    <w:rsid w:val="00D26C4F"/>
    <w:rsid w:val="00D329A6"/>
    <w:rsid w:val="00D33A59"/>
    <w:rsid w:val="00D40DBD"/>
    <w:rsid w:val="00D4153E"/>
    <w:rsid w:val="00D419A6"/>
    <w:rsid w:val="00D46BB3"/>
    <w:rsid w:val="00D47F71"/>
    <w:rsid w:val="00D5085F"/>
    <w:rsid w:val="00D520E4"/>
    <w:rsid w:val="00D64C59"/>
    <w:rsid w:val="00D74E77"/>
    <w:rsid w:val="00D93293"/>
    <w:rsid w:val="00D93810"/>
    <w:rsid w:val="00DB49BD"/>
    <w:rsid w:val="00DF31B1"/>
    <w:rsid w:val="00E0032C"/>
    <w:rsid w:val="00E14DF1"/>
    <w:rsid w:val="00E17EEE"/>
    <w:rsid w:val="00E323F9"/>
    <w:rsid w:val="00E4386E"/>
    <w:rsid w:val="00E50225"/>
    <w:rsid w:val="00E53310"/>
    <w:rsid w:val="00E570D1"/>
    <w:rsid w:val="00E64451"/>
    <w:rsid w:val="00E65432"/>
    <w:rsid w:val="00E669B8"/>
    <w:rsid w:val="00E72507"/>
    <w:rsid w:val="00E77359"/>
    <w:rsid w:val="00E83956"/>
    <w:rsid w:val="00E86DBD"/>
    <w:rsid w:val="00E907FF"/>
    <w:rsid w:val="00EA1858"/>
    <w:rsid w:val="00EA19E3"/>
    <w:rsid w:val="00EA3C28"/>
    <w:rsid w:val="00EA44F5"/>
    <w:rsid w:val="00EB1BA4"/>
    <w:rsid w:val="00EB206B"/>
    <w:rsid w:val="00EB244F"/>
    <w:rsid w:val="00EB520E"/>
    <w:rsid w:val="00EC343D"/>
    <w:rsid w:val="00EC6843"/>
    <w:rsid w:val="00EC7C0D"/>
    <w:rsid w:val="00ED102A"/>
    <w:rsid w:val="00ED3920"/>
    <w:rsid w:val="00ED3F12"/>
    <w:rsid w:val="00ED459E"/>
    <w:rsid w:val="00EE6B93"/>
    <w:rsid w:val="00EF0236"/>
    <w:rsid w:val="00EF33BF"/>
    <w:rsid w:val="00EF7788"/>
    <w:rsid w:val="00F05212"/>
    <w:rsid w:val="00F069CA"/>
    <w:rsid w:val="00F07202"/>
    <w:rsid w:val="00F172CB"/>
    <w:rsid w:val="00F222F5"/>
    <w:rsid w:val="00F246E1"/>
    <w:rsid w:val="00F24928"/>
    <w:rsid w:val="00F3447E"/>
    <w:rsid w:val="00F45A16"/>
    <w:rsid w:val="00F523B3"/>
    <w:rsid w:val="00F55108"/>
    <w:rsid w:val="00F5587C"/>
    <w:rsid w:val="00F55B51"/>
    <w:rsid w:val="00F5624D"/>
    <w:rsid w:val="00F569A5"/>
    <w:rsid w:val="00F67120"/>
    <w:rsid w:val="00F706C7"/>
    <w:rsid w:val="00F706E3"/>
    <w:rsid w:val="00F72478"/>
    <w:rsid w:val="00F73DCC"/>
    <w:rsid w:val="00F810FA"/>
    <w:rsid w:val="00F9086D"/>
    <w:rsid w:val="00F9359F"/>
    <w:rsid w:val="00FA0C2C"/>
    <w:rsid w:val="00FA7259"/>
    <w:rsid w:val="00FB1BB5"/>
    <w:rsid w:val="00FB5713"/>
    <w:rsid w:val="00FC451E"/>
    <w:rsid w:val="00FC67B6"/>
    <w:rsid w:val="00FD5871"/>
    <w:rsid w:val="00FE1505"/>
    <w:rsid w:val="00FF0C7A"/>
    <w:rsid w:val="00FF10A6"/>
    <w:rsid w:val="0A0D9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69928"/>
  <w15:chartTrackingRefBased/>
  <w15:docId w15:val="{62DD45E9-CC29-4976-93AB-076095CB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lang w:eastAsia="x-none"/>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CommentTextChar">
    <w:name w:val="Comment Text Char"/>
    <w:link w:val="CommentText"/>
    <w:uiPriority w:val="99"/>
    <w:semiHidden/>
    <w:rsid w:val="00526937"/>
    <w:rPr>
      <w:lang w:val="en-GB"/>
    </w:rPr>
  </w:style>
  <w:style w:type="paragraph" w:customStyle="1" w:styleId="ColorfulList-Accent11">
    <w:name w:val="Colorful List - Accent 11"/>
    <w:basedOn w:val="Normal"/>
    <w:uiPriority w:val="34"/>
    <w:qFormat/>
    <w:rsid w:val="00526937"/>
    <w:pPr>
      <w:spacing w:after="200" w:line="276" w:lineRule="auto"/>
      <w:ind w:left="720"/>
      <w:contextualSpacing/>
    </w:pPr>
    <w:rPr>
      <w:rFonts w:ascii="Calibri" w:hAnsi="Calibri"/>
      <w:sz w:val="22"/>
      <w:szCs w:val="22"/>
      <w:lang w:eastAsia="en-GB"/>
    </w:rPr>
  </w:style>
  <w:style w:type="paragraph" w:styleId="ListParagraph">
    <w:name w:val="List Paragraph"/>
    <w:basedOn w:val="Normal"/>
    <w:uiPriority w:val="34"/>
    <w:qFormat/>
    <w:rsid w:val="00651080"/>
    <w:pPr>
      <w:ind w:left="720"/>
    </w:pPr>
  </w:style>
  <w:style w:type="paragraph" w:styleId="NormalWeb">
    <w:name w:val="Normal (Web)"/>
    <w:basedOn w:val="Normal"/>
    <w:uiPriority w:val="99"/>
    <w:unhideWhenUsed/>
    <w:rsid w:val="002F6B90"/>
    <w:pPr>
      <w:spacing w:before="100" w:beforeAutospacing="1" w:after="100" w:afterAutospacing="1"/>
    </w:pPr>
    <w:rPr>
      <w:szCs w:val="24"/>
      <w:lang w:eastAsia="en-GB"/>
    </w:rPr>
  </w:style>
  <w:style w:type="paragraph" w:customStyle="1" w:styleId="paragraph">
    <w:name w:val="paragraph"/>
    <w:basedOn w:val="Normal"/>
    <w:rsid w:val="00F172CB"/>
    <w:pPr>
      <w:spacing w:before="100" w:beforeAutospacing="1" w:after="100" w:afterAutospacing="1"/>
    </w:pPr>
    <w:rPr>
      <w:szCs w:val="24"/>
      <w:lang w:val="en-CA"/>
    </w:rPr>
  </w:style>
  <w:style w:type="character" w:customStyle="1" w:styleId="normaltextrun">
    <w:name w:val="normaltextrun"/>
    <w:basedOn w:val="DefaultParagraphFont"/>
    <w:rsid w:val="00F172CB"/>
  </w:style>
  <w:style w:type="character" w:customStyle="1" w:styleId="eop">
    <w:name w:val="eop"/>
    <w:basedOn w:val="DefaultParagraphFont"/>
    <w:rsid w:val="00F172CB"/>
  </w:style>
  <w:style w:type="paragraph" w:styleId="Revision">
    <w:name w:val="Revision"/>
    <w:hidden/>
    <w:uiPriority w:val="99"/>
    <w:semiHidden/>
    <w:rsid w:val="00F172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6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549283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28142112">
      <w:bodyDiv w:val="1"/>
      <w:marLeft w:val="0"/>
      <w:marRight w:val="0"/>
      <w:marTop w:val="0"/>
      <w:marBottom w:val="0"/>
      <w:divBdr>
        <w:top w:val="none" w:sz="0" w:space="0" w:color="auto"/>
        <w:left w:val="none" w:sz="0" w:space="0" w:color="auto"/>
        <w:bottom w:val="none" w:sz="0" w:space="0" w:color="auto"/>
        <w:right w:val="none" w:sz="0" w:space="0" w:color="auto"/>
      </w:divBdr>
      <w:divsChild>
        <w:div w:id="257299517">
          <w:marLeft w:val="0"/>
          <w:marRight w:val="0"/>
          <w:marTop w:val="0"/>
          <w:marBottom w:val="0"/>
          <w:divBdr>
            <w:top w:val="none" w:sz="0" w:space="0" w:color="auto"/>
            <w:left w:val="none" w:sz="0" w:space="0" w:color="auto"/>
            <w:bottom w:val="none" w:sz="0" w:space="0" w:color="auto"/>
            <w:right w:val="none" w:sz="0" w:space="0" w:color="auto"/>
          </w:divBdr>
        </w:div>
        <w:div w:id="823159183">
          <w:marLeft w:val="0"/>
          <w:marRight w:val="0"/>
          <w:marTop w:val="0"/>
          <w:marBottom w:val="0"/>
          <w:divBdr>
            <w:top w:val="none" w:sz="0" w:space="0" w:color="auto"/>
            <w:left w:val="none" w:sz="0" w:space="0" w:color="auto"/>
            <w:bottom w:val="none" w:sz="0" w:space="0" w:color="auto"/>
            <w:right w:val="none" w:sz="0" w:space="0" w:color="auto"/>
          </w:divBdr>
        </w:div>
        <w:div w:id="841630229">
          <w:marLeft w:val="0"/>
          <w:marRight w:val="0"/>
          <w:marTop w:val="0"/>
          <w:marBottom w:val="0"/>
          <w:divBdr>
            <w:top w:val="none" w:sz="0" w:space="0" w:color="auto"/>
            <w:left w:val="none" w:sz="0" w:space="0" w:color="auto"/>
            <w:bottom w:val="none" w:sz="0" w:space="0" w:color="auto"/>
            <w:right w:val="none" w:sz="0" w:space="0" w:color="auto"/>
          </w:divBdr>
        </w:div>
        <w:div w:id="852186580">
          <w:marLeft w:val="0"/>
          <w:marRight w:val="0"/>
          <w:marTop w:val="0"/>
          <w:marBottom w:val="0"/>
          <w:divBdr>
            <w:top w:val="none" w:sz="0" w:space="0" w:color="auto"/>
            <w:left w:val="none" w:sz="0" w:space="0" w:color="auto"/>
            <w:bottom w:val="none" w:sz="0" w:space="0" w:color="auto"/>
            <w:right w:val="none" w:sz="0" w:space="0" w:color="auto"/>
          </w:divBdr>
        </w:div>
        <w:div w:id="1188451831">
          <w:marLeft w:val="0"/>
          <w:marRight w:val="0"/>
          <w:marTop w:val="0"/>
          <w:marBottom w:val="0"/>
          <w:divBdr>
            <w:top w:val="none" w:sz="0" w:space="0" w:color="auto"/>
            <w:left w:val="none" w:sz="0" w:space="0" w:color="auto"/>
            <w:bottom w:val="none" w:sz="0" w:space="0" w:color="auto"/>
            <w:right w:val="none" w:sz="0" w:space="0" w:color="auto"/>
          </w:divBdr>
        </w:div>
        <w:div w:id="1668748359">
          <w:marLeft w:val="0"/>
          <w:marRight w:val="0"/>
          <w:marTop w:val="0"/>
          <w:marBottom w:val="0"/>
          <w:divBdr>
            <w:top w:val="none" w:sz="0" w:space="0" w:color="auto"/>
            <w:left w:val="none" w:sz="0" w:space="0" w:color="auto"/>
            <w:bottom w:val="none" w:sz="0" w:space="0" w:color="auto"/>
            <w:right w:val="none" w:sz="0" w:space="0" w:color="auto"/>
          </w:divBdr>
        </w:div>
        <w:div w:id="1821455803">
          <w:marLeft w:val="0"/>
          <w:marRight w:val="0"/>
          <w:marTop w:val="0"/>
          <w:marBottom w:val="0"/>
          <w:divBdr>
            <w:top w:val="none" w:sz="0" w:space="0" w:color="auto"/>
            <w:left w:val="none" w:sz="0" w:space="0" w:color="auto"/>
            <w:bottom w:val="none" w:sz="0" w:space="0" w:color="auto"/>
            <w:right w:val="none" w:sz="0" w:space="0" w:color="auto"/>
          </w:divBdr>
        </w:div>
        <w:div w:id="1832331892">
          <w:marLeft w:val="0"/>
          <w:marRight w:val="0"/>
          <w:marTop w:val="0"/>
          <w:marBottom w:val="0"/>
          <w:divBdr>
            <w:top w:val="none" w:sz="0" w:space="0" w:color="auto"/>
            <w:left w:val="none" w:sz="0" w:space="0" w:color="auto"/>
            <w:bottom w:val="none" w:sz="0" w:space="0" w:color="auto"/>
            <w:right w:val="none" w:sz="0" w:space="0" w:color="auto"/>
          </w:divBdr>
        </w:div>
        <w:div w:id="2013677839">
          <w:marLeft w:val="0"/>
          <w:marRight w:val="0"/>
          <w:marTop w:val="0"/>
          <w:marBottom w:val="0"/>
          <w:divBdr>
            <w:top w:val="none" w:sz="0" w:space="0" w:color="auto"/>
            <w:left w:val="none" w:sz="0" w:space="0" w:color="auto"/>
            <w:bottom w:val="none" w:sz="0" w:space="0" w:color="auto"/>
            <w:right w:val="none" w:sz="0" w:space="0" w:color="auto"/>
          </w:divBdr>
        </w:div>
      </w:divsChild>
    </w:div>
    <w:div w:id="1086539667">
      <w:bodyDiv w:val="1"/>
      <w:marLeft w:val="0"/>
      <w:marRight w:val="0"/>
      <w:marTop w:val="0"/>
      <w:marBottom w:val="0"/>
      <w:divBdr>
        <w:top w:val="none" w:sz="0" w:space="0" w:color="auto"/>
        <w:left w:val="none" w:sz="0" w:space="0" w:color="auto"/>
        <w:bottom w:val="none" w:sz="0" w:space="0" w:color="auto"/>
        <w:right w:val="none" w:sz="0" w:space="0" w:color="auto"/>
      </w:divBdr>
    </w:div>
    <w:div w:id="1710564353">
      <w:bodyDiv w:val="1"/>
      <w:marLeft w:val="0"/>
      <w:marRight w:val="0"/>
      <w:marTop w:val="0"/>
      <w:marBottom w:val="0"/>
      <w:divBdr>
        <w:top w:val="none" w:sz="0" w:space="0" w:color="auto"/>
        <w:left w:val="none" w:sz="0" w:space="0" w:color="auto"/>
        <w:bottom w:val="none" w:sz="0" w:space="0" w:color="auto"/>
        <w:right w:val="none" w:sz="0" w:space="0" w:color="auto"/>
      </w:divBdr>
      <w:divsChild>
        <w:div w:id="49696539">
          <w:marLeft w:val="0"/>
          <w:marRight w:val="0"/>
          <w:marTop w:val="0"/>
          <w:marBottom w:val="0"/>
          <w:divBdr>
            <w:top w:val="none" w:sz="0" w:space="0" w:color="auto"/>
            <w:left w:val="none" w:sz="0" w:space="0" w:color="auto"/>
            <w:bottom w:val="none" w:sz="0" w:space="0" w:color="auto"/>
            <w:right w:val="none" w:sz="0" w:space="0" w:color="auto"/>
          </w:divBdr>
          <w:divsChild>
            <w:div w:id="4480741">
              <w:marLeft w:val="0"/>
              <w:marRight w:val="0"/>
              <w:marTop w:val="0"/>
              <w:marBottom w:val="0"/>
              <w:divBdr>
                <w:top w:val="none" w:sz="0" w:space="0" w:color="auto"/>
                <w:left w:val="none" w:sz="0" w:space="0" w:color="auto"/>
                <w:bottom w:val="none" w:sz="0" w:space="0" w:color="auto"/>
                <w:right w:val="none" w:sz="0" w:space="0" w:color="auto"/>
              </w:divBdr>
            </w:div>
            <w:div w:id="1494951392">
              <w:marLeft w:val="0"/>
              <w:marRight w:val="0"/>
              <w:marTop w:val="0"/>
              <w:marBottom w:val="0"/>
              <w:divBdr>
                <w:top w:val="none" w:sz="0" w:space="0" w:color="auto"/>
                <w:left w:val="none" w:sz="0" w:space="0" w:color="auto"/>
                <w:bottom w:val="none" w:sz="0" w:space="0" w:color="auto"/>
                <w:right w:val="none" w:sz="0" w:space="0" w:color="auto"/>
              </w:divBdr>
              <w:divsChild>
                <w:div w:id="1188324461">
                  <w:marLeft w:val="0"/>
                  <w:marRight w:val="0"/>
                  <w:marTop w:val="0"/>
                  <w:marBottom w:val="0"/>
                  <w:divBdr>
                    <w:top w:val="none" w:sz="0" w:space="0" w:color="auto"/>
                    <w:left w:val="none" w:sz="0" w:space="0" w:color="auto"/>
                    <w:bottom w:val="none" w:sz="0" w:space="0" w:color="auto"/>
                    <w:right w:val="none" w:sz="0" w:space="0" w:color="auto"/>
                  </w:divBdr>
                  <w:divsChild>
                    <w:div w:id="211042677">
                      <w:marLeft w:val="0"/>
                      <w:marRight w:val="0"/>
                      <w:marTop w:val="0"/>
                      <w:marBottom w:val="0"/>
                      <w:divBdr>
                        <w:top w:val="none" w:sz="0" w:space="0" w:color="auto"/>
                        <w:left w:val="none" w:sz="0" w:space="0" w:color="auto"/>
                        <w:bottom w:val="none" w:sz="0" w:space="0" w:color="auto"/>
                        <w:right w:val="none" w:sz="0" w:space="0" w:color="auto"/>
                      </w:divBdr>
                      <w:divsChild>
                        <w:div w:id="7278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4383">
              <w:marLeft w:val="0"/>
              <w:marRight w:val="0"/>
              <w:marTop w:val="0"/>
              <w:marBottom w:val="0"/>
              <w:divBdr>
                <w:top w:val="none" w:sz="0" w:space="0" w:color="auto"/>
                <w:left w:val="none" w:sz="0" w:space="0" w:color="auto"/>
                <w:bottom w:val="none" w:sz="0" w:space="0" w:color="auto"/>
                <w:right w:val="none" w:sz="0" w:space="0" w:color="auto"/>
              </w:divBdr>
              <w:divsChild>
                <w:div w:id="1063142401">
                  <w:marLeft w:val="0"/>
                  <w:marRight w:val="0"/>
                  <w:marTop w:val="0"/>
                  <w:marBottom w:val="0"/>
                  <w:divBdr>
                    <w:top w:val="none" w:sz="0" w:space="0" w:color="auto"/>
                    <w:left w:val="none" w:sz="0" w:space="0" w:color="auto"/>
                    <w:bottom w:val="none" w:sz="0" w:space="0" w:color="auto"/>
                    <w:right w:val="none" w:sz="0" w:space="0" w:color="auto"/>
                  </w:divBdr>
                  <w:divsChild>
                    <w:div w:id="1521966705">
                      <w:marLeft w:val="0"/>
                      <w:marRight w:val="0"/>
                      <w:marTop w:val="0"/>
                      <w:marBottom w:val="0"/>
                      <w:divBdr>
                        <w:top w:val="none" w:sz="0" w:space="0" w:color="auto"/>
                        <w:left w:val="none" w:sz="0" w:space="0" w:color="auto"/>
                        <w:bottom w:val="none" w:sz="0" w:space="0" w:color="auto"/>
                        <w:right w:val="none" w:sz="0" w:space="0" w:color="auto"/>
                      </w:divBdr>
                      <w:divsChild>
                        <w:div w:id="15811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705">
      <w:bodyDiv w:val="1"/>
      <w:marLeft w:val="0"/>
      <w:marRight w:val="0"/>
      <w:marTop w:val="0"/>
      <w:marBottom w:val="0"/>
      <w:divBdr>
        <w:top w:val="none" w:sz="0" w:space="0" w:color="auto"/>
        <w:left w:val="none" w:sz="0" w:space="0" w:color="auto"/>
        <w:bottom w:val="none" w:sz="0" w:space="0" w:color="auto"/>
        <w:right w:val="none" w:sz="0" w:space="0" w:color="auto"/>
      </w:divBdr>
    </w:div>
    <w:div w:id="20603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Date xmlns="E7C22ACC-FBFD-4E37-8EE4-A5F0A8618059">2012-06-04T23:00:00+00:00</End_x0020_Date>
    <Date_x0020_created xmlns="E7C22ACC-FBFD-4E37-8EE4-A5F0A8618059">2012-05-22T23:00:00+00:00</Date_x0020_created>
    <Subcategory xmlns="E7C22ACC-FBFD-4E37-8EE4-A5F0A8618059">5</Subcategory>
    <Description0 xmlns="E7C22ACC-FBFD-4E37-8EE4-A5F0A8618059">job description </Description0>
    <Themes xmlns="E7C22ACC-FBFD-4E37-8EE4-A5F0A8618059">
      <Value>job description</Value>
    </Themes>
    <Category xmlns="E7C22ACC-FBFD-4E37-8EE4-A5F0A8618059">3</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ED710DAA18A24581FA17A3CFA1CE87" ma:contentTypeVersion="53" ma:contentTypeDescription="Create a new document." ma:contentTypeScope="" ma:versionID="88d9a088fa7774503028aaa65203cb91">
  <xsd:schema xmlns:xsd="http://www.w3.org/2001/XMLSchema" xmlns:xs="http://www.w3.org/2001/XMLSchema" xmlns:p="http://schemas.microsoft.com/office/2006/metadata/properties" xmlns:ns2="E7C22ACC-FBFD-4E37-8EE4-A5F0A8618059" targetNamespace="http://schemas.microsoft.com/office/2006/metadata/properties" ma:root="true" ma:fieldsID="84f78a335a521cfa9d0a39cfe790df53" ns2:_="">
    <xsd:import namespace="E7C22ACC-FBFD-4E37-8EE4-A5F0A8618059"/>
    <xsd:element name="properties">
      <xsd:complexType>
        <xsd:sequence>
          <xsd:element name="documentManagement">
            <xsd:complexType>
              <xsd:all>
                <xsd:element ref="ns2:Description0" minOccurs="0"/>
                <xsd:element ref="ns2:Category" minOccurs="0"/>
                <xsd:element ref="ns2:Subcategory" minOccurs="0"/>
                <xsd:element ref="ns2:Date_x0020_created" minOccurs="0"/>
                <xsd:element ref="ns2:Themes"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22ACC-FBFD-4E37-8EE4-A5F0A861805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element name="Category" ma:index="9" nillable="true" ma:displayName="Category" ma:list="{751B9933-27AB-437D-A7A9-09503D3ADFA1}" ma:internalName="Category" ma:readOnly="false" ma:showField="Title">
      <xsd:simpleType>
        <xsd:restriction base="dms:Lookup"/>
      </xsd:simpleType>
    </xsd:element>
    <xsd:element name="Subcategory" ma:index="10" nillable="true" ma:displayName="Subcategory" ma:list="{9A85ECE8-DADF-4AA4-985A-95F782EC6FF6}" ma:internalName="Subcategory" ma:readOnly="false" ma:showField="Title">
      <xsd:simpleType>
        <xsd:restriction base="dms:Lookup"/>
      </xsd:simpleType>
    </xsd:element>
    <xsd:element name="Date_x0020_created" ma:index="11" nillable="true" ma:displayName="Date created" ma:format="DateOnly" ma:internalName="Date_x0020_created" ma:readOnly="false">
      <xsd:simpleType>
        <xsd:restriction base="dms:DateTime"/>
      </xsd:simpleType>
    </xsd:element>
    <xsd:element name="Themes" ma:index="12" nillable="true" ma:displayName="Themes" ma:internalName="Themes" ma:readOnly="false" ma:requiredMultiChoice="true">
      <xsd:complexType>
        <xsd:complexContent>
          <xsd:extension base="dms:MultiChoice">
            <xsd:sequence>
              <xsd:element name="Value" maxOccurs="unbounded" minOccurs="0" nillable="true">
                <xsd:simpleType>
                  <xsd:restriction base="dms:Choice">
                    <xsd:enumeration value="paternity"/>
                    <xsd:enumeration value="maternity"/>
                    <xsd:enumeration value="adoption"/>
                    <xsd:enumeration value="parental"/>
                    <xsd:enumeration value="flexible working"/>
                    <xsd:enumeration value="home working"/>
                    <xsd:enumeration value="job description"/>
                    <xsd:enumeration value="leaver"/>
                    <xsd:enumeration value="acceptance letter"/>
                    <xsd:enumeration value="change of terms and conditions"/>
                    <xsd:enumeration value="references"/>
                    <xsd:enumeration value="medical"/>
                    <xsd:enumeration value="criminal record check"/>
                    <xsd:enumeration value="benefits"/>
                    <xsd:enumeration value="bupa"/>
                    <xsd:enumeration value="EAP employee assistance programme"/>
                    <xsd:enumeration value="life insurance"/>
                    <xsd:enumeration value="long term savings plan"/>
                    <xsd:enumeration value="holiday"/>
                    <xsd:enumeration value="long term disability"/>
                    <xsd:enumeration value="business travel insurance"/>
                    <xsd:enumeration value="Child Safeguarding"/>
                    <xsd:enumeration value="Security and Business travel"/>
                  </xsd:restriction>
                </xsd:simpleType>
              </xsd:element>
            </xsd:sequence>
          </xsd:extension>
        </xsd:complexContent>
      </xsd:complexType>
    </xsd:element>
    <xsd:element name="End_x0020_Date" ma:index="13"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8078F-1A33-4F19-861E-3432DFEE3D9A}">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E7C22ACC-FBFD-4E37-8EE4-A5F0A8618059"/>
    <ds:schemaRef ds:uri="http://www.w3.org/XML/1998/namespace"/>
  </ds:schemaRefs>
</ds:datastoreItem>
</file>

<file path=customXml/itemProps2.xml><?xml version="1.0" encoding="utf-8"?>
<ds:datastoreItem xmlns:ds="http://schemas.openxmlformats.org/officeDocument/2006/customXml" ds:itemID="{443599F1-9CF2-44E4-B3C5-E23D3E1C6033}">
  <ds:schemaRefs>
    <ds:schemaRef ds:uri="http://schemas.microsoft.com/sharepoint/v3/contenttype/forms"/>
  </ds:schemaRefs>
</ds:datastoreItem>
</file>

<file path=customXml/itemProps3.xml><?xml version="1.0" encoding="utf-8"?>
<ds:datastoreItem xmlns:ds="http://schemas.openxmlformats.org/officeDocument/2006/customXml" ds:itemID="{A5CB96C0-305F-464B-9DCF-4CA49F14D8FB}">
  <ds:schemaRefs>
    <ds:schemaRef ds:uri="http://schemas.microsoft.com/office/2006/metadata/longProperties"/>
  </ds:schemaRefs>
</ds:datastoreItem>
</file>

<file path=customXml/itemProps4.xml><?xml version="1.0" encoding="utf-8"?>
<ds:datastoreItem xmlns:ds="http://schemas.openxmlformats.org/officeDocument/2006/customXml" ds:itemID="{EEBFBA41-9195-4FF2-8CEB-AA9294C52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22ACC-FBFD-4E37-8EE4-A5F0A8618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1101</Words>
  <Characters>6282</Characters>
  <Application>Microsoft Office Word</Application>
  <DocSecurity>0</DocSecurity>
  <Lines>52</Lines>
  <Paragraphs>14</Paragraphs>
  <ScaleCrop>false</ScaleCrop>
  <Company>OXFAM UK</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Senior  Communications Manager - London</dc:title>
  <dc:subject/>
  <dc:creator>swillett</dc:creator>
  <cp:keywords/>
  <cp:lastModifiedBy>Estibeiro, Hilda</cp:lastModifiedBy>
  <cp:revision>23</cp:revision>
  <cp:lastPrinted>2011-08-02T10:07:00Z</cp:lastPrinted>
  <dcterms:created xsi:type="dcterms:W3CDTF">2023-04-19T14:37:00Z</dcterms:created>
  <dcterms:modified xsi:type="dcterms:W3CDTF">2023-05-25T13:50:00Z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